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8CD2" w14:textId="6F8A6074" w:rsidR="000B5C87" w:rsidRPr="00B95ADF" w:rsidRDefault="004822F6" w:rsidP="004822F6">
      <w:pPr>
        <w:tabs>
          <w:tab w:val="right" w:pos="3870"/>
        </w:tabs>
        <w:ind w:firstLine="576"/>
        <w:rPr>
          <w:b/>
          <w:i/>
          <w:color w:val="000000" w:themeColor="text1"/>
          <w:sz w:val="36"/>
          <w:szCs w:val="36"/>
        </w:rPr>
      </w:pPr>
      <w:bookmarkStart w:id="0" w:name="_Hlk69560679"/>
      <w:bookmarkStart w:id="1" w:name="_Hlk4732046"/>
      <w:bookmarkStart w:id="2" w:name="_Hlk74911371"/>
      <w:r w:rsidRPr="00B95ADF">
        <w:rPr>
          <w:b/>
          <w:i/>
          <w:color w:val="000000" w:themeColor="text1"/>
          <w:sz w:val="36"/>
          <w:szCs w:val="36"/>
        </w:rPr>
        <w:t xml:space="preserve">Session </w:t>
      </w:r>
      <w:r w:rsidR="00DE758B" w:rsidRPr="00B95ADF">
        <w:rPr>
          <w:b/>
          <w:i/>
          <w:color w:val="000000" w:themeColor="text1"/>
          <w:sz w:val="36"/>
          <w:szCs w:val="36"/>
        </w:rPr>
        <w:t>5</w:t>
      </w:r>
      <w:r w:rsidRPr="00B95ADF">
        <w:rPr>
          <w:b/>
          <w:i/>
          <w:color w:val="000000" w:themeColor="text1"/>
          <w:sz w:val="36"/>
          <w:szCs w:val="36"/>
        </w:rPr>
        <w:t xml:space="preserve"> </w:t>
      </w:r>
      <w:r w:rsidR="0069164C" w:rsidRPr="00B95ADF">
        <w:rPr>
          <w:b/>
          <w:i/>
          <w:color w:val="000000" w:themeColor="text1"/>
          <w:sz w:val="36"/>
          <w:szCs w:val="36"/>
        </w:rPr>
        <w:t xml:space="preserve">Twelve </w:t>
      </w:r>
      <w:r w:rsidR="00DE758B" w:rsidRPr="00B95ADF">
        <w:rPr>
          <w:b/>
          <w:i/>
          <w:color w:val="000000" w:themeColor="text1"/>
          <w:sz w:val="36"/>
          <w:szCs w:val="36"/>
        </w:rPr>
        <w:t xml:space="preserve">Primary Themes in John 13-17 </w:t>
      </w:r>
    </w:p>
    <w:p w14:paraId="03F514A0" w14:textId="379772B7" w:rsidR="00846B15" w:rsidRPr="00B95ADF" w:rsidRDefault="003C3691" w:rsidP="00846B15">
      <w:pPr>
        <w:pStyle w:val="Lv1-H"/>
      </w:pPr>
      <w:r w:rsidRPr="00B95ADF">
        <w:t xml:space="preserve">Jesus intentionally spoke on specific themes to Prepare His disciples </w:t>
      </w:r>
    </w:p>
    <w:p w14:paraId="6DA5C1CE" w14:textId="7ADD5FB9" w:rsidR="00D303BD" w:rsidRPr="00B95ADF" w:rsidRDefault="003C3691" w:rsidP="00147BEF">
      <w:pPr>
        <w:pStyle w:val="Lv2-J"/>
      </w:pPr>
      <w:r w:rsidRPr="00B95ADF">
        <w:t xml:space="preserve">Initially, Jesus spoke John 13-17 to the leadership of His new </w:t>
      </w:r>
      <w:r w:rsidR="00A52561" w:rsidRPr="00B95ADF">
        <w:t>C</w:t>
      </w:r>
      <w:r w:rsidRPr="00B95ADF">
        <w:t xml:space="preserve">hurch to </w:t>
      </w:r>
      <w:r w:rsidRPr="00B95ADF">
        <w:rPr>
          <w:i/>
          <w:iCs/>
        </w:rPr>
        <w:t>prepare His disciples to thrive spiritually</w:t>
      </w:r>
      <w:r w:rsidRPr="00B95ADF">
        <w:t xml:space="preserve"> in the face of the pressures they would encounter</w:t>
      </w:r>
      <w:r w:rsidR="00D303BD" w:rsidRPr="00B95ADF">
        <w:t xml:space="preserve"> as new leaders in the kingdom</w:t>
      </w:r>
      <w:r w:rsidRPr="00B95ADF">
        <w:t xml:space="preserve">. </w:t>
      </w:r>
    </w:p>
    <w:p w14:paraId="6C250382" w14:textId="26319C07" w:rsidR="00846B15" w:rsidRPr="00B95ADF" w:rsidRDefault="00846B15" w:rsidP="00846B15">
      <w:pPr>
        <w:keepLines/>
        <w:numPr>
          <w:ilvl w:val="1"/>
          <w:numId w:val="1"/>
        </w:numPr>
        <w:tabs>
          <w:tab w:val="num" w:pos="1152"/>
        </w:tabs>
        <w:spacing w:before="240" w:after="120"/>
        <w:ind w:left="1152" w:hanging="576"/>
      </w:pPr>
      <w:r w:rsidRPr="00B95ADF">
        <w:t xml:space="preserve">The main themes of John 13-17 are identified from the truths, promises, and warnings that Jesus emphasized </w:t>
      </w:r>
      <w:r w:rsidR="00701646" w:rsidRPr="00B95ADF">
        <w:t xml:space="preserve">at the </w:t>
      </w:r>
      <w:r w:rsidR="004D1FD5" w:rsidRPr="00B95ADF">
        <w:t>L</w:t>
      </w:r>
      <w:r w:rsidR="00701646" w:rsidRPr="00B95ADF">
        <w:t xml:space="preserve">ast </w:t>
      </w:r>
      <w:r w:rsidR="004D1FD5" w:rsidRPr="00B95ADF">
        <w:t>S</w:t>
      </w:r>
      <w:r w:rsidR="00701646" w:rsidRPr="00B95ADF">
        <w:t>upper</w:t>
      </w:r>
      <w:r w:rsidRPr="00B95ADF">
        <w:t>. They were for the benefit of the Church throughout history but have significant application and fulfillment in the end-time</w:t>
      </w:r>
      <w:r w:rsidR="004D1FD5" w:rsidRPr="00B95ADF">
        <w:t>s</w:t>
      </w:r>
      <w:r w:rsidRPr="00B95ADF">
        <w:t xml:space="preserve"> </w:t>
      </w:r>
      <w:r w:rsidR="004D1FD5" w:rsidRPr="00B95ADF">
        <w:t>as Jesus</w:t>
      </w:r>
      <w:r w:rsidR="00A976BD" w:rsidRPr="00B95ADF">
        <w:t>’</w:t>
      </w:r>
      <w:r w:rsidR="004D1FD5" w:rsidRPr="00B95ADF">
        <w:t xml:space="preserve"> </w:t>
      </w:r>
      <w:r w:rsidRPr="00B95ADF">
        <w:t xml:space="preserve">Bride </w:t>
      </w:r>
      <w:r w:rsidR="004D1FD5" w:rsidRPr="00B95ADF">
        <w:t xml:space="preserve">is </w:t>
      </w:r>
      <w:r w:rsidRPr="00B95ADF">
        <w:t xml:space="preserve">prepared for </w:t>
      </w:r>
      <w:r w:rsidR="004D1FD5" w:rsidRPr="00B95ADF">
        <w:t xml:space="preserve">His </w:t>
      </w:r>
      <w:r w:rsidRPr="00B95ADF">
        <w:t xml:space="preserve">return. </w:t>
      </w:r>
    </w:p>
    <w:p w14:paraId="457DB54F" w14:textId="69F230D2" w:rsidR="004D1FD5" w:rsidRPr="00B95ADF" w:rsidRDefault="004D1FD5" w:rsidP="004D1FD5">
      <w:pPr>
        <w:pStyle w:val="Sc2-F"/>
      </w:pPr>
      <w:r w:rsidRPr="00B95ADF">
        <w:rPr>
          <w:rStyle w:val="MyWordStyleChar"/>
          <w:vertAlign w:val="superscript"/>
          <w:lang w:val="en"/>
        </w:rPr>
        <w:t>7</w:t>
      </w:r>
      <w:r w:rsidRPr="00B95ADF">
        <w:t xml:space="preserve">“…for the marriage of the Lamb has come, and </w:t>
      </w:r>
      <w:r w:rsidRPr="00B95ADF">
        <w:rPr>
          <w:u w:val="single"/>
        </w:rPr>
        <w:t>His wife has made herself ready</w:t>
      </w:r>
      <w:r w:rsidRPr="00B95ADF">
        <w:t xml:space="preserve">.” (Rev. 19:7) </w:t>
      </w:r>
    </w:p>
    <w:p w14:paraId="5BF4D1E4" w14:textId="77777777" w:rsidR="00401A51" w:rsidRPr="00B95ADF" w:rsidRDefault="00401A51" w:rsidP="00401A51">
      <w:pPr>
        <w:pStyle w:val="Lv2-J"/>
      </w:pPr>
      <w:bookmarkStart w:id="3" w:name="_Hlk74912013"/>
      <w:r w:rsidRPr="00B95ADF">
        <w:t xml:space="preserve">I encourage you to read Jesus’ words prayerfully in the 5 chapters in </w:t>
      </w:r>
      <w:r w:rsidRPr="00B95ADF">
        <w:rPr>
          <w:b/>
          <w:bCs/>
          <w:i/>
          <w:iCs/>
        </w:rPr>
        <w:t>John 13-17</w:t>
      </w:r>
      <w:r w:rsidRPr="00B95ADF">
        <w:t xml:space="preserve"> together with what He said when He revealed Himself to John and the churches in the 5 chapters in </w:t>
      </w:r>
      <w:r w:rsidRPr="00B95ADF">
        <w:rPr>
          <w:b/>
          <w:bCs/>
          <w:i/>
          <w:iCs/>
        </w:rPr>
        <w:t>Revelation 1-5.</w:t>
      </w:r>
      <w:r w:rsidRPr="00B95ADF">
        <w:t xml:space="preserve"> </w:t>
      </w:r>
    </w:p>
    <w:bookmarkEnd w:id="3"/>
    <w:p w14:paraId="2B141B94" w14:textId="4E2AFEB0" w:rsidR="00A856B5" w:rsidRPr="00B95ADF" w:rsidRDefault="002050A0" w:rsidP="00846B15">
      <w:pPr>
        <w:keepLines/>
        <w:numPr>
          <w:ilvl w:val="1"/>
          <w:numId w:val="1"/>
        </w:numPr>
        <w:tabs>
          <w:tab w:val="num" w:pos="1152"/>
        </w:tabs>
        <w:spacing w:before="240" w:after="120"/>
        <w:ind w:left="1152" w:hanging="576"/>
      </w:pPr>
      <w:r w:rsidRPr="00B95ADF">
        <w:t xml:space="preserve">Jesus </w:t>
      </w:r>
      <w:r w:rsidR="00846B15" w:rsidRPr="00B95ADF">
        <w:t>highlighted various pressures that He spoke about two days earlier in Matthew 24</w:t>
      </w:r>
      <w:r w:rsidR="00401A51" w:rsidRPr="00B95ADF">
        <w:t xml:space="preserve"> (Lk. 21)</w:t>
      </w:r>
      <w:r w:rsidR="00A52561" w:rsidRPr="00B95ADF">
        <w:t>.</w:t>
      </w:r>
      <w:r w:rsidR="00846B15" w:rsidRPr="00B95ADF">
        <w:t xml:space="preserve"> </w:t>
      </w:r>
      <w:r w:rsidRPr="00B95ADF">
        <w:t xml:space="preserve">He </w:t>
      </w:r>
      <w:r w:rsidR="00846B15" w:rsidRPr="00B95ADF">
        <w:t xml:space="preserve">clarified that in the end times these pressures would be more intense than any other time in history (Mt. 24:21). They include a betrayal culture, hatred, offense, deception, and persecutions that occur inside and outside of those identifying with the Church. It will include loved ones being imprisoned and martyred, the capture of Jerusalem, </w:t>
      </w:r>
      <w:r w:rsidR="00A52561" w:rsidRPr="00B95ADF">
        <w:t>the</w:t>
      </w:r>
      <w:r w:rsidR="00846B15" w:rsidRPr="00B95ADF">
        <w:t xml:space="preserve"> betrayal of Israel by the Antichrist, </w:t>
      </w:r>
      <w:r w:rsidR="00A856B5" w:rsidRPr="00B95ADF">
        <w:t>etc.</w:t>
      </w:r>
    </w:p>
    <w:p w14:paraId="6C98F20B" w14:textId="7E43A41A" w:rsidR="002050A0" w:rsidRPr="00B95ADF" w:rsidRDefault="002050A0" w:rsidP="002050A0">
      <w:pPr>
        <w:pStyle w:val="Sc2-F"/>
      </w:pPr>
      <w:bookmarkStart w:id="4" w:name="_Hlk74897540"/>
      <w:r w:rsidRPr="00B95ADF">
        <w:rPr>
          <w:rStyle w:val="MyWordStyleChar"/>
          <w:vertAlign w:val="superscript"/>
          <w:lang w:val="en"/>
        </w:rPr>
        <w:t>9</w:t>
      </w:r>
      <w:r w:rsidRPr="00B95ADF">
        <w:t xml:space="preserve">They will deliver you up to </w:t>
      </w:r>
      <w:r w:rsidRPr="00B95ADF">
        <w:rPr>
          <w:u w:val="single"/>
        </w:rPr>
        <w:t>tribulation</w:t>
      </w:r>
      <w:r w:rsidRPr="00B95ADF">
        <w:t xml:space="preserve"> and </w:t>
      </w:r>
      <w:r w:rsidRPr="00B95ADF">
        <w:rPr>
          <w:u w:val="single"/>
        </w:rPr>
        <w:t>kill you</w:t>
      </w:r>
      <w:r w:rsidRPr="00B95ADF">
        <w:t xml:space="preserve">, and you will be </w:t>
      </w:r>
      <w:r w:rsidRPr="00B95ADF">
        <w:rPr>
          <w:u w:val="single"/>
        </w:rPr>
        <w:t>hated by all nations</w:t>
      </w:r>
      <w:r w:rsidRPr="00B95ADF">
        <w:t xml:space="preserve"> for My name</w:t>
      </w:r>
      <w:r w:rsidR="00A976BD" w:rsidRPr="00B95ADF">
        <w:t>’</w:t>
      </w:r>
      <w:r w:rsidRPr="00B95ADF">
        <w:t xml:space="preserve">s sake. </w:t>
      </w:r>
      <w:r w:rsidRPr="00B95ADF">
        <w:rPr>
          <w:rStyle w:val="MyWordStyleChar"/>
          <w:vertAlign w:val="superscript"/>
          <w:lang w:val="en"/>
        </w:rPr>
        <w:t>10</w:t>
      </w:r>
      <w:r w:rsidRPr="00B95ADF">
        <w:t xml:space="preserve">And then </w:t>
      </w:r>
      <w:r w:rsidRPr="00B95ADF">
        <w:rPr>
          <w:u w:val="single"/>
        </w:rPr>
        <w:t>many will be offended</w:t>
      </w:r>
      <w:r w:rsidRPr="00B95ADF">
        <w:t xml:space="preserve">, will </w:t>
      </w:r>
      <w:r w:rsidRPr="00B95ADF">
        <w:rPr>
          <w:u w:val="single"/>
        </w:rPr>
        <w:t>betray</w:t>
      </w:r>
      <w:r w:rsidRPr="00B95ADF">
        <w:t xml:space="preserve"> one another…</w:t>
      </w:r>
      <w:r w:rsidRPr="00B95ADF">
        <w:rPr>
          <w:rStyle w:val="MyWordStyleChar"/>
          <w:vertAlign w:val="superscript"/>
          <w:lang w:val="en"/>
        </w:rPr>
        <w:t>11</w:t>
      </w:r>
      <w:r w:rsidRPr="00B95ADF">
        <w:t xml:space="preserve">Many </w:t>
      </w:r>
      <w:r w:rsidRPr="00B95ADF">
        <w:rPr>
          <w:u w:val="single"/>
        </w:rPr>
        <w:t>false prophets</w:t>
      </w:r>
      <w:r w:rsidRPr="00B95ADF">
        <w:t xml:space="preserve"> will…deceive many. </w:t>
      </w:r>
      <w:r w:rsidRPr="00B95ADF">
        <w:rPr>
          <w:rStyle w:val="MyWordStyleChar"/>
          <w:vertAlign w:val="superscript"/>
          <w:lang w:val="en"/>
        </w:rPr>
        <w:t>12</w:t>
      </w:r>
      <w:r w:rsidRPr="00B95ADF">
        <w:t xml:space="preserve">And because </w:t>
      </w:r>
      <w:r w:rsidRPr="00B95ADF">
        <w:rPr>
          <w:u w:val="single"/>
        </w:rPr>
        <w:t>lawlessness will abound</w:t>
      </w:r>
      <w:r w:rsidR="00E326DA" w:rsidRPr="00B95ADF">
        <w:t>…</w:t>
      </w:r>
      <w:r w:rsidRPr="00B95ADF">
        <w:rPr>
          <w:rStyle w:val="MyWordStyleChar"/>
          <w:vertAlign w:val="superscript"/>
          <w:lang w:val="en"/>
        </w:rPr>
        <w:t>21</w:t>
      </w:r>
      <w:r w:rsidR="00E326DA" w:rsidRPr="00B95ADF">
        <w:t>T</w:t>
      </w:r>
      <w:r w:rsidRPr="00B95ADF">
        <w:t xml:space="preserve">here will be </w:t>
      </w:r>
      <w:r w:rsidRPr="00B95ADF">
        <w:rPr>
          <w:u w:val="single"/>
        </w:rPr>
        <w:t>great tribulation</w:t>
      </w:r>
      <w:r w:rsidRPr="00B95ADF">
        <w:t xml:space="preserve">, such as </w:t>
      </w:r>
      <w:r w:rsidRPr="00B95ADF">
        <w:rPr>
          <w:u w:val="single"/>
        </w:rPr>
        <w:t>has not been</w:t>
      </w:r>
      <w:r w:rsidRPr="00B95ADF">
        <w:t xml:space="preserve"> since the beginning of the world until this time. (Mt</w:t>
      </w:r>
      <w:r w:rsidR="00E326DA" w:rsidRPr="00B95ADF">
        <w:t>.</w:t>
      </w:r>
      <w:r w:rsidRPr="00B95ADF">
        <w:t xml:space="preserve"> 24:</w:t>
      </w:r>
      <w:r w:rsidR="00D303BD" w:rsidRPr="00B95ADF">
        <w:t>9</w:t>
      </w:r>
      <w:r w:rsidR="00E326DA" w:rsidRPr="00B95ADF">
        <w:t>-</w:t>
      </w:r>
      <w:r w:rsidR="00D303BD" w:rsidRPr="00B95ADF">
        <w:t xml:space="preserve">12, </w:t>
      </w:r>
      <w:r w:rsidR="00E326DA" w:rsidRPr="00B95ADF">
        <w:t>21</w:t>
      </w:r>
      <w:r w:rsidRPr="00B95ADF">
        <w:t xml:space="preserve">) </w:t>
      </w:r>
    </w:p>
    <w:p w14:paraId="79CF9C24" w14:textId="6900F172" w:rsidR="00DE758B" w:rsidRPr="00B95ADF" w:rsidRDefault="003C3691" w:rsidP="00DE758B">
      <w:pPr>
        <w:pStyle w:val="Lv1-H"/>
        <w:rPr>
          <w:szCs w:val="24"/>
        </w:rPr>
      </w:pPr>
      <w:bookmarkStart w:id="5" w:name="_Hlk68238284"/>
      <w:bookmarkStart w:id="6" w:name="_Hlk65771584"/>
      <w:bookmarkStart w:id="7" w:name="_Hlk68236581"/>
      <w:bookmarkEnd w:id="0"/>
      <w:bookmarkEnd w:id="4"/>
      <w:r w:rsidRPr="00B95ADF">
        <w:rPr>
          <w:szCs w:val="24"/>
        </w:rPr>
        <w:t>theme #1—</w:t>
      </w:r>
      <w:r w:rsidR="00DE758B" w:rsidRPr="00B95ADF">
        <w:rPr>
          <w:szCs w:val="24"/>
        </w:rPr>
        <w:t xml:space="preserve">The </w:t>
      </w:r>
      <w:r w:rsidRPr="00B95ADF">
        <w:rPr>
          <w:szCs w:val="24"/>
        </w:rPr>
        <w:t xml:space="preserve">Purpose </w:t>
      </w:r>
      <w:r w:rsidR="00DE758B" w:rsidRPr="00B95ADF">
        <w:rPr>
          <w:szCs w:val="24"/>
        </w:rPr>
        <w:t xml:space="preserve">of </w:t>
      </w:r>
      <w:r w:rsidRPr="00B95ADF">
        <w:rPr>
          <w:szCs w:val="24"/>
        </w:rPr>
        <w:t>His message: impart Joy and Peace unto Love</w:t>
      </w:r>
    </w:p>
    <w:p w14:paraId="02FE7AF0" w14:textId="68D58D5D" w:rsidR="0015691A" w:rsidRPr="00B95ADF" w:rsidRDefault="00BE08E6" w:rsidP="000B5C87">
      <w:pPr>
        <w:pStyle w:val="Lv2-J"/>
        <w:rPr>
          <w:bCs/>
        </w:rPr>
      </w:pPr>
      <w:r w:rsidRPr="00B95ADF">
        <w:t>Jesus</w:t>
      </w:r>
      <w:r w:rsidR="00A976BD" w:rsidRPr="00B95ADF">
        <w:t>’</w:t>
      </w:r>
      <w:r w:rsidRPr="00B95ADF">
        <w:t xml:space="preserve"> </w:t>
      </w:r>
      <w:r w:rsidR="000B5C87" w:rsidRPr="00B95ADF">
        <w:t xml:space="preserve">multifaceted message in John 13-17 </w:t>
      </w:r>
      <w:r w:rsidRPr="00B95ADF">
        <w:t xml:space="preserve">was spoken to </w:t>
      </w:r>
      <w:r w:rsidR="000B5C87" w:rsidRPr="00B95ADF">
        <w:t xml:space="preserve">equip </w:t>
      </w:r>
      <w:r w:rsidRPr="00B95ADF">
        <w:t>His</w:t>
      </w:r>
      <w:r w:rsidR="000B5C87" w:rsidRPr="00B95ADF">
        <w:t xml:space="preserve"> disciples to walk in </w:t>
      </w:r>
      <w:r w:rsidR="000B5C87" w:rsidRPr="00B95ADF">
        <w:rPr>
          <w:i/>
          <w:iCs/>
        </w:rPr>
        <w:t>joy</w:t>
      </w:r>
      <w:r w:rsidR="000B5C87" w:rsidRPr="00B95ADF">
        <w:t xml:space="preserve"> (15:11</w:t>
      </w:r>
      <w:r w:rsidR="00DE758B" w:rsidRPr="00B95ADF">
        <w:t>; 17:13</w:t>
      </w:r>
      <w:r w:rsidR="000B5C87" w:rsidRPr="00B95ADF">
        <w:t>)</w:t>
      </w:r>
      <w:r w:rsidR="00C67BD0" w:rsidRPr="00B95ADF">
        <w:t>,</w:t>
      </w:r>
      <w:r w:rsidR="000B5C87" w:rsidRPr="00B95ADF">
        <w:t xml:space="preserve"> </w:t>
      </w:r>
      <w:r w:rsidR="000B5C87" w:rsidRPr="00B95ADF">
        <w:rPr>
          <w:i/>
          <w:iCs/>
        </w:rPr>
        <w:t>not stumble</w:t>
      </w:r>
      <w:r w:rsidR="000B5C87" w:rsidRPr="00B95ADF">
        <w:t xml:space="preserve"> or fall away (16:1)</w:t>
      </w:r>
      <w:r w:rsidR="00C67BD0" w:rsidRPr="00B95ADF">
        <w:t>,</w:t>
      </w:r>
      <w:r w:rsidR="00A52561" w:rsidRPr="00B95ADF">
        <w:t xml:space="preserve"> </w:t>
      </w:r>
      <w:r w:rsidR="00C67BD0" w:rsidRPr="00B95ADF">
        <w:t xml:space="preserve">and have </w:t>
      </w:r>
      <w:r w:rsidR="00C67BD0" w:rsidRPr="00B95ADF">
        <w:rPr>
          <w:i/>
          <w:iCs/>
        </w:rPr>
        <w:t>peace</w:t>
      </w:r>
      <w:r w:rsidR="00C67BD0" w:rsidRPr="00B95ADF">
        <w:t xml:space="preserve"> (16:33)</w:t>
      </w:r>
      <w:r w:rsidR="00596DD4" w:rsidRPr="00B95ADF">
        <w:t xml:space="preserve">; </w:t>
      </w:r>
      <w:r w:rsidR="007F5AE8" w:rsidRPr="00B95ADF">
        <w:rPr>
          <w:i/>
          <w:iCs/>
        </w:rPr>
        <w:t>thus</w:t>
      </w:r>
      <w:r w:rsidR="00596DD4" w:rsidRPr="00B95ADF">
        <w:rPr>
          <w:i/>
          <w:iCs/>
        </w:rPr>
        <w:t>,</w:t>
      </w:r>
      <w:r w:rsidR="007F5AE8" w:rsidRPr="00B95ADF">
        <w:rPr>
          <w:i/>
          <w:iCs/>
        </w:rPr>
        <w:t xml:space="preserve"> to love and serve</w:t>
      </w:r>
      <w:r w:rsidR="007F5AE8" w:rsidRPr="00B95ADF">
        <w:t xml:space="preserve"> </w:t>
      </w:r>
      <w:r w:rsidR="00884F01" w:rsidRPr="00B95ADF">
        <w:t xml:space="preserve">the Lord and </w:t>
      </w:r>
      <w:r w:rsidR="007F5AE8" w:rsidRPr="00B95ADF">
        <w:t xml:space="preserve">others (13:15, 34; </w:t>
      </w:r>
      <w:r w:rsidR="00884F01" w:rsidRPr="00B95ADF">
        <w:t xml:space="preserve">14:15, 23; </w:t>
      </w:r>
      <w:r w:rsidR="007F5AE8" w:rsidRPr="00B95ADF">
        <w:t xml:space="preserve">15:12) </w:t>
      </w:r>
      <w:r w:rsidR="0015691A" w:rsidRPr="00B95ADF">
        <w:t xml:space="preserve">even </w:t>
      </w:r>
      <w:r w:rsidR="000B5C87" w:rsidRPr="00B95ADF">
        <w:t xml:space="preserve">in the face of great pressures. </w:t>
      </w:r>
    </w:p>
    <w:p w14:paraId="3F1385F9" w14:textId="2C16DD0C" w:rsidR="007F5AE8" w:rsidRPr="00B95ADF" w:rsidRDefault="000B5C87" w:rsidP="007F5AE8">
      <w:pPr>
        <w:pStyle w:val="Sc2-F"/>
      </w:pPr>
      <w:r w:rsidRPr="00B95ADF">
        <w:rPr>
          <w:rStyle w:val="MyWordStyleChar"/>
          <w:vertAlign w:val="superscript"/>
          <w:lang w:val="en"/>
        </w:rPr>
        <w:t>11</w:t>
      </w:r>
      <w:r w:rsidRPr="00B95ADF">
        <w:rPr>
          <w:u w:val="single"/>
        </w:rPr>
        <w:t>These things I have spoken</w:t>
      </w:r>
      <w:r w:rsidR="007F5AE8" w:rsidRPr="00B95ADF">
        <w:t>…</w:t>
      </w:r>
      <w:r w:rsidRPr="00B95ADF">
        <w:t xml:space="preserve">that </w:t>
      </w:r>
      <w:r w:rsidRPr="00B95ADF">
        <w:rPr>
          <w:u w:val="single"/>
        </w:rPr>
        <w:t>My joy</w:t>
      </w:r>
      <w:r w:rsidRPr="00B95ADF">
        <w:t xml:space="preserve"> may remain in you...</w:t>
      </w:r>
      <w:r w:rsidR="007F5AE8" w:rsidRPr="00B95ADF">
        <w:t xml:space="preserve">that you </w:t>
      </w:r>
      <w:r w:rsidR="007F5AE8" w:rsidRPr="00B95ADF">
        <w:rPr>
          <w:u w:val="single"/>
        </w:rPr>
        <w:t>love one another</w:t>
      </w:r>
      <w:r w:rsidR="007F5AE8" w:rsidRPr="00B95ADF">
        <w:t>…</w:t>
      </w:r>
      <w:r w:rsidR="00530EEE" w:rsidRPr="00B95ADF">
        <w:br/>
      </w:r>
      <w:r w:rsidR="007F5AE8" w:rsidRPr="00B95ADF">
        <w:t xml:space="preserve">(Jn. 15:11-12) </w:t>
      </w:r>
    </w:p>
    <w:p w14:paraId="131F359C" w14:textId="1151D134" w:rsidR="00884F01" w:rsidRPr="00B95ADF" w:rsidRDefault="00884F01" w:rsidP="00884F01">
      <w:pPr>
        <w:pStyle w:val="Sc2-F"/>
      </w:pPr>
      <w:r w:rsidRPr="00B95ADF">
        <w:rPr>
          <w:rStyle w:val="MyWordStyleChar"/>
          <w:vertAlign w:val="superscript"/>
          <w:lang w:val="en"/>
        </w:rPr>
        <w:t>13</w:t>
      </w:r>
      <w:r w:rsidR="00A52561" w:rsidRPr="00B95ADF">
        <w:t>…</w:t>
      </w:r>
      <w:r w:rsidRPr="00B95ADF">
        <w:rPr>
          <w:u w:val="single"/>
        </w:rPr>
        <w:t>these things I speak</w:t>
      </w:r>
      <w:r w:rsidRPr="00B95ADF">
        <w:t>…that they may have</w:t>
      </w:r>
      <w:r w:rsidRPr="00B95ADF">
        <w:rPr>
          <w:u w:val="single"/>
        </w:rPr>
        <w:t xml:space="preserve"> My joy</w:t>
      </w:r>
      <w:r w:rsidRPr="00B95ADF">
        <w:t xml:space="preserve"> fulfilled in themselves. (Jn. 17:13) </w:t>
      </w:r>
    </w:p>
    <w:p w14:paraId="6B7DE309" w14:textId="77777777" w:rsidR="00401A51" w:rsidRPr="00B95ADF" w:rsidRDefault="00401A51" w:rsidP="00401A51">
      <w:pPr>
        <w:pStyle w:val="Sc2-F"/>
      </w:pPr>
      <w:r w:rsidRPr="00B95ADF">
        <w:rPr>
          <w:rStyle w:val="MyWordStyleChar"/>
          <w:vertAlign w:val="superscript"/>
          <w:lang w:val="en"/>
        </w:rPr>
        <w:t>33</w:t>
      </w:r>
      <w:r w:rsidRPr="00B95ADF">
        <w:rPr>
          <w:u w:val="single"/>
        </w:rPr>
        <w:t>These things I have spoken</w:t>
      </w:r>
      <w:r w:rsidRPr="00B95ADF">
        <w:t xml:space="preserve"> to you, that in Me you may have</w:t>
      </w:r>
      <w:r w:rsidRPr="00B95ADF">
        <w:rPr>
          <w:u w:val="single"/>
        </w:rPr>
        <w:t xml:space="preserve"> peace</w:t>
      </w:r>
      <w:r w:rsidRPr="00B95ADF">
        <w:t xml:space="preserve">. (Jn. 16:33) </w:t>
      </w:r>
    </w:p>
    <w:p w14:paraId="638A31F8" w14:textId="0AD37F3A" w:rsidR="000B5C87" w:rsidRPr="00B95ADF" w:rsidRDefault="000B5C87" w:rsidP="000B5C87">
      <w:pPr>
        <w:pStyle w:val="Sc2-F"/>
      </w:pPr>
      <w:r w:rsidRPr="00B95ADF">
        <w:rPr>
          <w:rStyle w:val="MyWordStyleChar"/>
          <w:vertAlign w:val="superscript"/>
          <w:lang w:val="en"/>
        </w:rPr>
        <w:t>1</w:t>
      </w:r>
      <w:r w:rsidRPr="00B95ADF">
        <w:rPr>
          <w:u w:val="single"/>
        </w:rPr>
        <w:t>These things I have spoken</w:t>
      </w:r>
      <w:r w:rsidRPr="00B95ADF">
        <w:t xml:space="preserve"> to you, that you </w:t>
      </w:r>
      <w:r w:rsidRPr="00B95ADF">
        <w:rPr>
          <w:u w:val="single"/>
        </w:rPr>
        <w:t>should not…stumble</w:t>
      </w:r>
      <w:r w:rsidRPr="00B95ADF">
        <w:t xml:space="preserve"> </w:t>
      </w:r>
      <w:r w:rsidRPr="00B95ADF">
        <w:rPr>
          <w:b w:val="0"/>
          <w:bCs/>
        </w:rPr>
        <w:t>[fall away; ESV]</w:t>
      </w:r>
      <w:r w:rsidRPr="00B95ADF">
        <w:t xml:space="preserve">. (Jn. 16:1) </w:t>
      </w:r>
    </w:p>
    <w:p w14:paraId="48DF0C57" w14:textId="265160F2" w:rsidR="00530EEE" w:rsidRPr="00B95ADF" w:rsidRDefault="00530EEE" w:rsidP="00530EEE">
      <w:pPr>
        <w:pStyle w:val="Sc2-F"/>
      </w:pPr>
      <w:bookmarkStart w:id="8" w:name="_Hlk74910963"/>
      <w:r w:rsidRPr="00B95ADF">
        <w:rPr>
          <w:rStyle w:val="MyWordStyleChar"/>
          <w:vertAlign w:val="superscript"/>
          <w:lang w:val="en"/>
        </w:rPr>
        <w:t>14</w:t>
      </w:r>
      <w:r w:rsidRPr="00B95ADF">
        <w:t>I washed your feet…</w:t>
      </w:r>
      <w:r w:rsidRPr="00B95ADF">
        <w:rPr>
          <w:rStyle w:val="MyWordStyleChar"/>
          <w:vertAlign w:val="superscript"/>
          <w:lang w:val="en"/>
        </w:rPr>
        <w:t>15</w:t>
      </w:r>
      <w:r w:rsidRPr="00B95ADF">
        <w:t xml:space="preserve">I have given you an example, that </w:t>
      </w:r>
      <w:r w:rsidRPr="00B95ADF">
        <w:rPr>
          <w:u w:val="single"/>
        </w:rPr>
        <w:t>you should do</w:t>
      </w:r>
      <w:r w:rsidRPr="00B95ADF">
        <w:t xml:space="preserve"> as I have done to you… </w:t>
      </w:r>
      <w:r w:rsidRPr="00B95ADF">
        <w:rPr>
          <w:rStyle w:val="MyWordStyleChar"/>
          <w:vertAlign w:val="superscript"/>
          <w:lang w:val="en"/>
        </w:rPr>
        <w:t>34</w:t>
      </w:r>
      <w:r w:rsidRPr="00B95ADF">
        <w:rPr>
          <w:szCs w:val="24"/>
        </w:rPr>
        <w:t xml:space="preserve">…that you </w:t>
      </w:r>
      <w:r w:rsidRPr="00B95ADF">
        <w:rPr>
          <w:szCs w:val="24"/>
          <w:u w:val="single"/>
        </w:rPr>
        <w:t>love one another</w:t>
      </w:r>
      <w:r w:rsidRPr="00B95ADF">
        <w:rPr>
          <w:szCs w:val="24"/>
        </w:rPr>
        <w:t>, as I have loved you…</w:t>
      </w:r>
      <w:r w:rsidRPr="00B95ADF">
        <w:t xml:space="preserve"> (Jn. 13:14-15, 34) </w:t>
      </w:r>
    </w:p>
    <w:p w14:paraId="0D8A0404" w14:textId="639D1A3A" w:rsidR="00234A13" w:rsidRPr="00B95ADF" w:rsidRDefault="00234A13" w:rsidP="00234A13">
      <w:pPr>
        <w:pStyle w:val="Lv4-L"/>
        <w:numPr>
          <w:ilvl w:val="1"/>
          <w:numId w:val="1"/>
        </w:numPr>
        <w:tabs>
          <w:tab w:val="clear" w:pos="2304"/>
          <w:tab w:val="left" w:pos="1152"/>
        </w:tabs>
        <w:spacing w:before="240"/>
        <w:ind w:left="1152" w:hanging="576"/>
        <w:outlineLvl w:val="9"/>
        <w:rPr>
          <w:szCs w:val="24"/>
        </w:rPr>
      </w:pPr>
      <w:bookmarkStart w:id="9" w:name="_Hlk74911768"/>
      <w:r w:rsidRPr="00B95ADF">
        <w:rPr>
          <w:szCs w:val="24"/>
        </w:rPr>
        <w:t>Joy is emphasized 7x in John 13-17 (15:11 [2x]; 16:20, 21, 22, 24; 17:13)</w:t>
      </w:r>
      <w:r w:rsidR="00596DD4" w:rsidRPr="00B95ADF">
        <w:rPr>
          <w:szCs w:val="24"/>
        </w:rPr>
        <w:t>.</w:t>
      </w:r>
    </w:p>
    <w:bookmarkEnd w:id="9"/>
    <w:p w14:paraId="02C8CB20" w14:textId="67E6FDF7" w:rsidR="00234A13" w:rsidRPr="00B95ADF" w:rsidRDefault="00234A13" w:rsidP="00234A13">
      <w:pPr>
        <w:pStyle w:val="Sc2-F"/>
        <w:rPr>
          <w:szCs w:val="24"/>
        </w:rPr>
      </w:pPr>
      <w:r w:rsidRPr="00B95ADF">
        <w:rPr>
          <w:szCs w:val="24"/>
          <w:vertAlign w:val="superscript"/>
          <w:lang w:val="en"/>
        </w:rPr>
        <w:t>20</w:t>
      </w:r>
      <w:r w:rsidRPr="00B95ADF">
        <w:rPr>
          <w:szCs w:val="24"/>
        </w:rPr>
        <w:t xml:space="preserve">…your sorrow </w:t>
      </w:r>
      <w:r w:rsidRPr="00B95ADF">
        <w:rPr>
          <w:szCs w:val="24"/>
          <w:u w:val="single"/>
        </w:rPr>
        <w:t>will be turned into joy</w:t>
      </w:r>
      <w:r w:rsidRPr="00B95ADF">
        <w:rPr>
          <w:szCs w:val="24"/>
        </w:rPr>
        <w:t xml:space="preserve">. </w:t>
      </w:r>
      <w:r w:rsidRPr="00B95ADF">
        <w:rPr>
          <w:szCs w:val="24"/>
          <w:vertAlign w:val="superscript"/>
          <w:lang w:val="en"/>
        </w:rPr>
        <w:t>21</w:t>
      </w:r>
      <w:r w:rsidRPr="00B95ADF">
        <w:rPr>
          <w:szCs w:val="24"/>
        </w:rPr>
        <w:t xml:space="preserve">A woman, when she is in labor…but as soon as she has given birth to the child, she no longer remembers the anguish, </w:t>
      </w:r>
      <w:r w:rsidRPr="00B95ADF">
        <w:rPr>
          <w:szCs w:val="24"/>
          <w:u w:val="single"/>
        </w:rPr>
        <w:t>for joy</w:t>
      </w:r>
      <w:r w:rsidRPr="00B95ADF">
        <w:rPr>
          <w:szCs w:val="24"/>
        </w:rPr>
        <w:t xml:space="preserve"> that a human being has been born…</w:t>
      </w:r>
      <w:r w:rsidRPr="00B95ADF">
        <w:rPr>
          <w:szCs w:val="24"/>
          <w:vertAlign w:val="superscript"/>
        </w:rPr>
        <w:t>22</w:t>
      </w:r>
      <w:r w:rsidRPr="00B95ADF">
        <w:rPr>
          <w:szCs w:val="24"/>
        </w:rPr>
        <w:t xml:space="preserve">your heart will rejoice, and </w:t>
      </w:r>
      <w:r w:rsidRPr="00B95ADF">
        <w:rPr>
          <w:szCs w:val="24"/>
          <w:u w:val="single"/>
        </w:rPr>
        <w:t>your joy</w:t>
      </w:r>
      <w:r w:rsidRPr="00B95ADF">
        <w:rPr>
          <w:szCs w:val="24"/>
        </w:rPr>
        <w:t xml:space="preserve"> no one will take from you. (Jn. 16:20-22) </w:t>
      </w:r>
    </w:p>
    <w:p w14:paraId="0F417248" w14:textId="15C1BB9B" w:rsidR="00884F01" w:rsidRPr="00B95ADF" w:rsidRDefault="00884F01" w:rsidP="00924C26">
      <w:pPr>
        <w:pStyle w:val="Lv1-H"/>
        <w:rPr>
          <w:szCs w:val="24"/>
        </w:rPr>
      </w:pPr>
      <w:bookmarkStart w:id="10" w:name="_Hlk74729447"/>
      <w:bookmarkStart w:id="11" w:name="_Hlk74729442"/>
      <w:bookmarkStart w:id="12" w:name="_Hlk68610797"/>
      <w:bookmarkEnd w:id="8"/>
      <w:r w:rsidRPr="00B95ADF">
        <w:rPr>
          <w:szCs w:val="24"/>
        </w:rPr>
        <w:t>theme #</w:t>
      </w:r>
      <w:r w:rsidR="004746AA" w:rsidRPr="00B95ADF">
        <w:rPr>
          <w:szCs w:val="24"/>
        </w:rPr>
        <w:t>2</w:t>
      </w:r>
      <w:bookmarkEnd w:id="10"/>
      <w:r w:rsidRPr="00B95ADF">
        <w:rPr>
          <w:szCs w:val="24"/>
        </w:rPr>
        <w:t>—</w:t>
      </w:r>
      <w:bookmarkEnd w:id="11"/>
      <w:r w:rsidRPr="00B95ADF">
        <w:rPr>
          <w:szCs w:val="24"/>
        </w:rPr>
        <w:t xml:space="preserve">Union with God: How we are to relate to God </w:t>
      </w:r>
    </w:p>
    <w:p w14:paraId="21E81996" w14:textId="20763111" w:rsidR="00C2580A" w:rsidRPr="00B95ADF" w:rsidRDefault="00C2580A" w:rsidP="00C2580A">
      <w:pPr>
        <w:pStyle w:val="Lv2-J"/>
      </w:pPr>
      <w:r w:rsidRPr="00B95ADF">
        <w:t xml:space="preserve">Jesus gave </w:t>
      </w:r>
      <w:r w:rsidR="00884F01" w:rsidRPr="00B95ADF">
        <w:t xml:space="preserve">insight into how He related to the Father as a “man filled with the Spirit”—to provide </w:t>
      </w:r>
      <w:r w:rsidR="00B95ADF" w:rsidRPr="00B95ADF">
        <w:br/>
      </w:r>
      <w:r w:rsidR="00884F01" w:rsidRPr="00B95ADF">
        <w:t xml:space="preserve">a model for </w:t>
      </w:r>
      <w:r w:rsidRPr="00B95ADF">
        <w:t xml:space="preserve">how </w:t>
      </w:r>
      <w:r w:rsidR="00884F01" w:rsidRPr="00B95ADF">
        <w:t xml:space="preserve">believers </w:t>
      </w:r>
      <w:r w:rsidRPr="00B95ADF">
        <w:t xml:space="preserve">are </w:t>
      </w:r>
      <w:r w:rsidR="00884F01" w:rsidRPr="00B95ADF">
        <w:t>to relate to God and to one another</w:t>
      </w:r>
      <w:r w:rsidRPr="00B95ADF">
        <w:t xml:space="preserve"> and</w:t>
      </w:r>
      <w:r w:rsidR="002778D3" w:rsidRPr="00B95ADF">
        <w:t xml:space="preserve"> how</w:t>
      </w:r>
      <w:r w:rsidRPr="00B95ADF">
        <w:t xml:space="preserve"> to walk as overcomers.</w:t>
      </w:r>
    </w:p>
    <w:p w14:paraId="09DA369C" w14:textId="5984E40B" w:rsidR="00884F01" w:rsidRPr="00B95ADF" w:rsidRDefault="00884F01" w:rsidP="00C2580A">
      <w:pPr>
        <w:pStyle w:val="Lv2-J"/>
      </w:pPr>
      <w:bookmarkStart w:id="13" w:name="_Hlk74583579"/>
      <w:r w:rsidRPr="00B95ADF">
        <w:t xml:space="preserve">Jesus described how He related to the Father </w:t>
      </w:r>
      <w:r w:rsidRPr="00B95ADF">
        <w:rPr>
          <w:i/>
        </w:rPr>
        <w:t xml:space="preserve">as a man </w:t>
      </w:r>
      <w:r w:rsidRPr="00B95ADF">
        <w:t>(14:7-11), and how His disciples are to relate to the Father in a similar way by the Spirit (14:12-27)</w:t>
      </w:r>
      <w:r w:rsidR="00A316A4" w:rsidRPr="00B95ADF">
        <w:t>,</w:t>
      </w:r>
      <w:r w:rsidRPr="00B95ADF">
        <w:t xml:space="preserve"> and then He applied</w:t>
      </w:r>
      <w:r w:rsidR="00A316A4" w:rsidRPr="00B95ADF">
        <w:t xml:space="preserve"> it</w:t>
      </w:r>
      <w:r w:rsidRPr="00B95ADF">
        <w:t xml:space="preserve"> in John 15:1-12. </w:t>
      </w:r>
    </w:p>
    <w:p w14:paraId="7BF97563" w14:textId="1E106368" w:rsidR="00C2580A" w:rsidRPr="00B95ADF" w:rsidRDefault="00C2580A" w:rsidP="001D56B1">
      <w:pPr>
        <w:pStyle w:val="Lv4-L"/>
        <w:numPr>
          <w:ilvl w:val="1"/>
          <w:numId w:val="1"/>
        </w:numPr>
        <w:tabs>
          <w:tab w:val="clear" w:pos="2304"/>
          <w:tab w:val="num" w:pos="1152"/>
        </w:tabs>
        <w:spacing w:before="240"/>
        <w:ind w:left="1152" w:hanging="576"/>
        <w:outlineLvl w:val="9"/>
        <w:rPr>
          <w:szCs w:val="24"/>
        </w:rPr>
      </w:pPr>
      <w:bookmarkStart w:id="14" w:name="_Hlk67632535"/>
      <w:bookmarkStart w:id="15" w:name="_Hlk68174054"/>
      <w:bookmarkStart w:id="16" w:name="_Hlk68174373"/>
      <w:bookmarkEnd w:id="13"/>
      <w:r w:rsidRPr="00B95ADF">
        <w:rPr>
          <w:color w:val="000000" w:themeColor="text1"/>
          <w:szCs w:val="24"/>
        </w:rPr>
        <w:t xml:space="preserve">Jesus taught that the Father lives in the Son and the Son lives in the Father (Jn. 10:38; 14:10-11, 20; 17:11, 21-23). This </w:t>
      </w:r>
      <w:r w:rsidRPr="00B95ADF">
        <w:rPr>
          <w:szCs w:val="24"/>
        </w:rPr>
        <w:t>is not a doctrinal lesson about Jesus</w:t>
      </w:r>
      <w:r w:rsidR="00A976BD" w:rsidRPr="00B95ADF">
        <w:rPr>
          <w:szCs w:val="24"/>
        </w:rPr>
        <w:t>’</w:t>
      </w:r>
      <w:r w:rsidRPr="00B95ADF">
        <w:rPr>
          <w:szCs w:val="24"/>
        </w:rPr>
        <w:t xml:space="preserve"> deity, but of His Spirit-filled humanity—</w:t>
      </w:r>
      <w:r w:rsidRPr="00B95ADF">
        <w:rPr>
          <w:szCs w:val="24"/>
        </w:rPr>
        <w:br/>
        <w:t>as the model o</w:t>
      </w:r>
      <w:r w:rsidR="008828E5" w:rsidRPr="00B95ADF">
        <w:rPr>
          <w:szCs w:val="24"/>
        </w:rPr>
        <w:t>f</w:t>
      </w:r>
      <w:r w:rsidRPr="00B95ADF">
        <w:rPr>
          <w:szCs w:val="24"/>
        </w:rPr>
        <w:t xml:space="preserve"> how a believer is to relate</w:t>
      </w:r>
      <w:r w:rsidR="008828E5" w:rsidRPr="00B95ADF">
        <w:rPr>
          <w:szCs w:val="24"/>
        </w:rPr>
        <w:t xml:space="preserve"> best</w:t>
      </w:r>
      <w:r w:rsidRPr="00B95ADF">
        <w:rPr>
          <w:szCs w:val="24"/>
        </w:rPr>
        <w:t xml:space="preserve"> to the Lord in a deep way. John highlighted Jesus</w:t>
      </w:r>
      <w:r w:rsidR="00A976BD" w:rsidRPr="00B95ADF">
        <w:rPr>
          <w:szCs w:val="24"/>
        </w:rPr>
        <w:t>’</w:t>
      </w:r>
      <w:r w:rsidRPr="00B95ADF">
        <w:rPr>
          <w:szCs w:val="24"/>
        </w:rPr>
        <w:t xml:space="preserve"> relationship to the Father (14:6-7, 9-11, 28; 15:10, 23-24; 16:15; 17:1-2, 4-5, 6, 8, 10, 21-26). </w:t>
      </w:r>
    </w:p>
    <w:p w14:paraId="5D2B069B" w14:textId="6DF0F8FF" w:rsidR="00884F01" w:rsidRPr="00B95ADF" w:rsidRDefault="00884F01" w:rsidP="00884F01">
      <w:pPr>
        <w:pStyle w:val="Sc2-F"/>
        <w:rPr>
          <w:color w:val="000000" w:themeColor="text1"/>
          <w:szCs w:val="24"/>
        </w:rPr>
      </w:pPr>
      <w:r w:rsidRPr="00B95ADF">
        <w:rPr>
          <w:color w:val="000000" w:themeColor="text1"/>
          <w:szCs w:val="24"/>
          <w:vertAlign w:val="superscript"/>
          <w:lang w:val="en"/>
        </w:rPr>
        <w:t>10</w:t>
      </w:r>
      <w:r w:rsidRPr="00B95ADF">
        <w:rPr>
          <w:color w:val="000000" w:themeColor="text1"/>
          <w:szCs w:val="24"/>
        </w:rPr>
        <w:t xml:space="preserve">Do you not believe that </w:t>
      </w:r>
      <w:r w:rsidRPr="00B95ADF">
        <w:rPr>
          <w:color w:val="000000" w:themeColor="text1"/>
          <w:szCs w:val="24"/>
          <w:u w:val="single"/>
        </w:rPr>
        <w:t>I am in the Father</w:t>
      </w:r>
      <w:r w:rsidRPr="00B95ADF">
        <w:rPr>
          <w:color w:val="000000" w:themeColor="text1"/>
          <w:szCs w:val="24"/>
        </w:rPr>
        <w:t xml:space="preserve">, and the </w:t>
      </w:r>
      <w:r w:rsidRPr="00B95ADF">
        <w:rPr>
          <w:color w:val="000000" w:themeColor="text1"/>
          <w:szCs w:val="24"/>
          <w:u w:val="single"/>
        </w:rPr>
        <w:t>Father in Me</w:t>
      </w:r>
      <w:r w:rsidRPr="00B95ADF">
        <w:rPr>
          <w:color w:val="000000" w:themeColor="text1"/>
          <w:szCs w:val="24"/>
        </w:rPr>
        <w:t xml:space="preserve">? The words that I speak to you I do not speak on My own </w:t>
      </w:r>
      <w:r w:rsidRPr="00B95ADF">
        <w:rPr>
          <w:iCs/>
          <w:color w:val="000000" w:themeColor="text1"/>
          <w:szCs w:val="24"/>
        </w:rPr>
        <w:t>authority;</w:t>
      </w:r>
      <w:r w:rsidRPr="00B95ADF">
        <w:rPr>
          <w:color w:val="000000" w:themeColor="text1"/>
          <w:szCs w:val="24"/>
        </w:rPr>
        <w:t xml:space="preserve"> but the </w:t>
      </w:r>
      <w:r w:rsidRPr="00B95ADF">
        <w:rPr>
          <w:color w:val="000000" w:themeColor="text1"/>
          <w:szCs w:val="24"/>
          <w:u w:val="single"/>
        </w:rPr>
        <w:t>Father who dwells in Me</w:t>
      </w:r>
      <w:r w:rsidRPr="00B95ADF">
        <w:rPr>
          <w:color w:val="000000" w:themeColor="text1"/>
          <w:szCs w:val="24"/>
        </w:rPr>
        <w:t xml:space="preserve"> does the works…</w:t>
      </w:r>
      <w:r w:rsidRPr="00B95ADF">
        <w:rPr>
          <w:color w:val="000000" w:themeColor="text1"/>
          <w:szCs w:val="24"/>
        </w:rPr>
        <w:br/>
      </w:r>
      <w:r w:rsidRPr="00B95ADF">
        <w:rPr>
          <w:color w:val="000000" w:themeColor="text1"/>
          <w:szCs w:val="24"/>
          <w:vertAlign w:val="superscript"/>
        </w:rPr>
        <w:t>20</w:t>
      </w:r>
      <w:r w:rsidRPr="00B95ADF">
        <w:rPr>
          <w:color w:val="000000" w:themeColor="text1"/>
          <w:szCs w:val="24"/>
        </w:rPr>
        <w:t xml:space="preserve">At that day you will know that </w:t>
      </w:r>
      <w:r w:rsidRPr="00B95ADF">
        <w:rPr>
          <w:color w:val="000000" w:themeColor="text1"/>
          <w:szCs w:val="24"/>
          <w:u w:val="single"/>
        </w:rPr>
        <w:t>I am in My Father</w:t>
      </w:r>
      <w:r w:rsidRPr="00B95ADF">
        <w:rPr>
          <w:color w:val="000000" w:themeColor="text1"/>
          <w:szCs w:val="24"/>
        </w:rPr>
        <w:t xml:space="preserve">, and </w:t>
      </w:r>
      <w:r w:rsidRPr="00B95ADF">
        <w:rPr>
          <w:color w:val="000000" w:themeColor="text1"/>
          <w:szCs w:val="24"/>
          <w:u w:val="single"/>
        </w:rPr>
        <w:t>you in Me</w:t>
      </w:r>
      <w:r w:rsidRPr="00B95ADF">
        <w:rPr>
          <w:color w:val="000000" w:themeColor="text1"/>
          <w:szCs w:val="24"/>
        </w:rPr>
        <w:t xml:space="preserve">, and </w:t>
      </w:r>
      <w:r w:rsidRPr="00B95ADF">
        <w:rPr>
          <w:color w:val="000000" w:themeColor="text1"/>
          <w:szCs w:val="24"/>
          <w:u w:val="single"/>
        </w:rPr>
        <w:t>I in you</w:t>
      </w:r>
      <w:r w:rsidRPr="00B95ADF">
        <w:rPr>
          <w:color w:val="000000" w:themeColor="text1"/>
          <w:szCs w:val="24"/>
        </w:rPr>
        <w:t>. (Jn. 14:10, 20)</w:t>
      </w:r>
    </w:p>
    <w:p w14:paraId="75584CB1" w14:textId="77777777" w:rsidR="00282775" w:rsidRPr="00B95ADF" w:rsidRDefault="00884F01" w:rsidP="00401EB0">
      <w:pPr>
        <w:pStyle w:val="Lv4-L"/>
        <w:numPr>
          <w:ilvl w:val="1"/>
          <w:numId w:val="1"/>
        </w:numPr>
        <w:tabs>
          <w:tab w:val="clear" w:pos="2304"/>
          <w:tab w:val="left" w:pos="1152"/>
        </w:tabs>
        <w:spacing w:before="240"/>
        <w:ind w:left="1152" w:hanging="576"/>
        <w:outlineLvl w:val="9"/>
        <w:rPr>
          <w:color w:val="000000" w:themeColor="text1"/>
          <w:szCs w:val="24"/>
        </w:rPr>
      </w:pPr>
      <w:bookmarkStart w:id="17" w:name="_Hlk74907831"/>
      <w:r w:rsidRPr="00B95ADF">
        <w:rPr>
          <w:szCs w:val="24"/>
        </w:rPr>
        <w:t xml:space="preserve">The gospel of John highlights at least 5 aspects of the mutual indwelling or mystical union of the Father and Jesus—Their mind (thoughts), heart (feelings), will (values/decisions), words (speech), and works. They think, feel, speak, decide, and act in ways that are in full unity with each Other. </w:t>
      </w:r>
    </w:p>
    <w:bookmarkEnd w:id="17"/>
    <w:p w14:paraId="1C40CEAD" w14:textId="6D87E296" w:rsidR="00884F01" w:rsidRPr="00B95ADF" w:rsidRDefault="00884F01" w:rsidP="00884F01">
      <w:pPr>
        <w:keepLines/>
        <w:numPr>
          <w:ilvl w:val="1"/>
          <w:numId w:val="1"/>
        </w:numPr>
        <w:tabs>
          <w:tab w:val="left" w:pos="1152"/>
        </w:tabs>
        <w:spacing w:before="240" w:after="120"/>
        <w:ind w:left="1152" w:hanging="576"/>
        <w:rPr>
          <w:color w:val="000000" w:themeColor="text1"/>
          <w:szCs w:val="24"/>
        </w:rPr>
      </w:pPr>
      <w:r w:rsidRPr="00B95ADF">
        <w:rPr>
          <w:color w:val="000000" w:themeColor="text1"/>
          <w:szCs w:val="24"/>
        </w:rPr>
        <w:t xml:space="preserve">Jesus invited His people to participate in the intimacy shared in the mutual indwelling of the Father and Son (14:10, 20). They enjoy, celebrate, honor, and partner with each </w:t>
      </w:r>
      <w:r w:rsidR="0083644F" w:rsidRPr="00B95ADF">
        <w:rPr>
          <w:color w:val="000000" w:themeColor="text1"/>
          <w:szCs w:val="24"/>
        </w:rPr>
        <w:t>O</w:t>
      </w:r>
      <w:r w:rsidRPr="00B95ADF">
        <w:rPr>
          <w:color w:val="000000" w:themeColor="text1"/>
          <w:szCs w:val="24"/>
        </w:rPr>
        <w:t xml:space="preserve">ther in all that They think, feel, say, and do. We begin to participate in this reality by </w:t>
      </w:r>
      <w:r w:rsidRPr="00B95ADF">
        <w:rPr>
          <w:b/>
          <w:bCs/>
          <w:i/>
          <w:iCs/>
          <w:color w:val="000000" w:themeColor="text1"/>
          <w:szCs w:val="24"/>
        </w:rPr>
        <w:t>thanking God</w:t>
      </w:r>
      <w:r w:rsidRPr="00B95ADF">
        <w:rPr>
          <w:color w:val="000000" w:themeColor="text1"/>
          <w:szCs w:val="24"/>
        </w:rPr>
        <w:t xml:space="preserve"> for this and </w:t>
      </w:r>
      <w:r w:rsidR="00282775" w:rsidRPr="00B95ADF">
        <w:rPr>
          <w:color w:val="000000" w:themeColor="text1"/>
          <w:szCs w:val="24"/>
        </w:rPr>
        <w:t xml:space="preserve">by </w:t>
      </w:r>
      <w:r w:rsidRPr="00B95ADF">
        <w:rPr>
          <w:b/>
          <w:bCs/>
          <w:i/>
          <w:iCs/>
          <w:color w:val="000000" w:themeColor="text1"/>
          <w:szCs w:val="24"/>
        </w:rPr>
        <w:t>asking for more insight</w:t>
      </w:r>
      <w:r w:rsidRPr="00B95ADF">
        <w:rPr>
          <w:color w:val="000000" w:themeColor="text1"/>
          <w:szCs w:val="24"/>
        </w:rPr>
        <w:t xml:space="preserve"> into the way. As we do this, we posture ourselves to receive more. </w:t>
      </w:r>
    </w:p>
    <w:bookmarkEnd w:id="14"/>
    <w:bookmarkEnd w:id="15"/>
    <w:bookmarkEnd w:id="16"/>
    <w:p w14:paraId="0EDA52FA" w14:textId="577D76AF" w:rsidR="00664AC2" w:rsidRPr="00B95ADF" w:rsidRDefault="00011AA4" w:rsidP="00011AA4">
      <w:pPr>
        <w:pStyle w:val="Lv1-H"/>
        <w:rPr>
          <w:szCs w:val="24"/>
        </w:rPr>
      </w:pPr>
      <w:r w:rsidRPr="00B95ADF">
        <w:rPr>
          <w:szCs w:val="24"/>
        </w:rPr>
        <w:t>theme #</w:t>
      </w:r>
      <w:r w:rsidR="004746AA" w:rsidRPr="00B95ADF">
        <w:rPr>
          <w:szCs w:val="24"/>
        </w:rPr>
        <w:t>3</w:t>
      </w:r>
      <w:r w:rsidRPr="00B95ADF">
        <w:rPr>
          <w:szCs w:val="24"/>
        </w:rPr>
        <w:t xml:space="preserve">—the indwelling Spirit: 5 </w:t>
      </w:r>
      <w:r w:rsidR="00664AC2" w:rsidRPr="00B95ADF">
        <w:rPr>
          <w:szCs w:val="24"/>
        </w:rPr>
        <w:t>sayings about the Helper (</w:t>
      </w:r>
      <w:r w:rsidRPr="00B95ADF">
        <w:rPr>
          <w:szCs w:val="24"/>
        </w:rPr>
        <w:t>Paraclete</w:t>
      </w:r>
      <w:r w:rsidR="00664AC2" w:rsidRPr="00B95ADF">
        <w:rPr>
          <w:szCs w:val="24"/>
        </w:rPr>
        <w:t>)</w:t>
      </w:r>
      <w:r w:rsidRPr="00B95ADF">
        <w:rPr>
          <w:szCs w:val="24"/>
        </w:rPr>
        <w:t xml:space="preserve"> </w:t>
      </w:r>
    </w:p>
    <w:p w14:paraId="3D2703D9" w14:textId="15D35E7A" w:rsidR="00664AC2" w:rsidRPr="00B95ADF" w:rsidRDefault="00011AA4" w:rsidP="00993BCB">
      <w:pPr>
        <w:keepLines/>
        <w:numPr>
          <w:ilvl w:val="1"/>
          <w:numId w:val="1"/>
        </w:numPr>
        <w:tabs>
          <w:tab w:val="left" w:pos="1152"/>
        </w:tabs>
        <w:spacing w:before="240" w:after="120"/>
        <w:ind w:left="1152" w:hanging="576"/>
        <w:rPr>
          <w:szCs w:val="24"/>
        </w:rPr>
      </w:pPr>
      <w:bookmarkStart w:id="18" w:name="_Hlk74586390"/>
      <w:r w:rsidRPr="00B95ADF">
        <w:rPr>
          <w:szCs w:val="24"/>
        </w:rPr>
        <w:t>Jesus</w:t>
      </w:r>
      <w:r w:rsidR="00A976BD" w:rsidRPr="00B95ADF">
        <w:rPr>
          <w:szCs w:val="24"/>
        </w:rPr>
        <w:t>’</w:t>
      </w:r>
      <w:r w:rsidRPr="00B95ADF">
        <w:rPr>
          <w:szCs w:val="24"/>
        </w:rPr>
        <w:t xml:space="preserve"> answer to their crisis was to send </w:t>
      </w:r>
      <w:r w:rsidR="00664AC2" w:rsidRPr="00B95ADF">
        <w:rPr>
          <w:b/>
          <w:bCs/>
          <w:i/>
          <w:iCs/>
          <w:szCs w:val="24"/>
        </w:rPr>
        <w:t>“</w:t>
      </w:r>
      <w:r w:rsidRPr="00B95ADF">
        <w:rPr>
          <w:b/>
          <w:bCs/>
          <w:i/>
          <w:iCs/>
          <w:szCs w:val="24"/>
        </w:rPr>
        <w:t>the Helper</w:t>
      </w:r>
      <w:r w:rsidR="00664AC2" w:rsidRPr="00B95ADF">
        <w:rPr>
          <w:b/>
          <w:bCs/>
          <w:i/>
          <w:iCs/>
          <w:szCs w:val="24"/>
        </w:rPr>
        <w:t>”</w:t>
      </w:r>
      <w:r w:rsidR="00664AC2" w:rsidRPr="00B95ADF">
        <w:rPr>
          <w:szCs w:val="24"/>
        </w:rPr>
        <w:t xml:space="preserve">—the Greek word for </w:t>
      </w:r>
      <w:r w:rsidR="00664AC2" w:rsidRPr="00B95ADF">
        <w:rPr>
          <w:i/>
          <w:iCs/>
          <w:szCs w:val="24"/>
        </w:rPr>
        <w:t>Helper</w:t>
      </w:r>
      <w:r w:rsidR="00664AC2" w:rsidRPr="00B95ADF">
        <w:rPr>
          <w:szCs w:val="24"/>
        </w:rPr>
        <w:t xml:space="preserve"> is</w:t>
      </w:r>
      <w:r w:rsidR="00664AC2" w:rsidRPr="00B95ADF">
        <w:rPr>
          <w:b/>
          <w:bCs/>
          <w:i/>
          <w:iCs/>
          <w:szCs w:val="24"/>
        </w:rPr>
        <w:t xml:space="preserve"> “Paraclete.”</w:t>
      </w:r>
      <w:r w:rsidR="00664AC2" w:rsidRPr="00B95ADF">
        <w:rPr>
          <w:szCs w:val="24"/>
        </w:rPr>
        <w:t xml:space="preserve"> </w:t>
      </w:r>
      <w:r w:rsidR="00282775" w:rsidRPr="00B95ADF">
        <w:rPr>
          <w:i/>
          <w:iCs/>
          <w:szCs w:val="24"/>
        </w:rPr>
        <w:t>Paraclete</w:t>
      </w:r>
      <w:r w:rsidR="00282775" w:rsidRPr="00B95ADF">
        <w:rPr>
          <w:szCs w:val="24"/>
        </w:rPr>
        <w:t xml:space="preserve"> is trans</w:t>
      </w:r>
      <w:r w:rsidR="00DD3C06" w:rsidRPr="00B95ADF">
        <w:rPr>
          <w:szCs w:val="24"/>
        </w:rPr>
        <w:t>lated</w:t>
      </w:r>
      <w:r w:rsidR="00282775" w:rsidRPr="00B95ADF">
        <w:rPr>
          <w:szCs w:val="24"/>
        </w:rPr>
        <w:t xml:space="preserve"> by some as “Helper,” or “Counsellor,” or “Comforter,” or “Advocate.” </w:t>
      </w:r>
      <w:r w:rsidR="00664AC2" w:rsidRPr="00B95ADF">
        <w:rPr>
          <w:szCs w:val="24"/>
        </w:rPr>
        <w:t>Jesus</w:t>
      </w:r>
      <w:r w:rsidR="00A976BD" w:rsidRPr="00B95ADF">
        <w:rPr>
          <w:szCs w:val="24"/>
        </w:rPr>
        <w:t>’</w:t>
      </w:r>
      <w:r w:rsidR="00664AC2" w:rsidRPr="00B95ADF">
        <w:rPr>
          <w:szCs w:val="24"/>
        </w:rPr>
        <w:t xml:space="preserve"> 5 passages about the Spirit as our Helper (14:16-17, 26; 15:26; 16:7-8, 13-14) are given in context to His other statement</w:t>
      </w:r>
      <w:r w:rsidR="00282775" w:rsidRPr="00B95ADF">
        <w:rPr>
          <w:szCs w:val="24"/>
        </w:rPr>
        <w:t>s</w:t>
      </w:r>
      <w:r w:rsidR="00664AC2" w:rsidRPr="00B95ADF">
        <w:rPr>
          <w:szCs w:val="24"/>
        </w:rPr>
        <w:t xml:space="preserve"> </w:t>
      </w:r>
      <w:r w:rsidR="00282775" w:rsidRPr="00B95ADF">
        <w:rPr>
          <w:szCs w:val="24"/>
        </w:rPr>
        <w:t xml:space="preserve">about the Spirit </w:t>
      </w:r>
      <w:r w:rsidR="00664AC2" w:rsidRPr="00B95ADF">
        <w:rPr>
          <w:szCs w:val="24"/>
        </w:rPr>
        <w:t>(1:32-33; 3:5, 34; 4:23-24; 7:37-39</w:t>
      </w:r>
      <w:r w:rsidR="00282775" w:rsidRPr="00B95ADF">
        <w:rPr>
          <w:szCs w:val="24"/>
        </w:rPr>
        <w:t xml:space="preserve">; </w:t>
      </w:r>
      <w:r w:rsidR="00664AC2" w:rsidRPr="00B95ADF">
        <w:rPr>
          <w:szCs w:val="24"/>
        </w:rPr>
        <w:t>20:22-23</w:t>
      </w:r>
      <w:r w:rsidR="00282775" w:rsidRPr="00B95ADF">
        <w:rPr>
          <w:szCs w:val="24"/>
        </w:rPr>
        <w:t>)</w:t>
      </w:r>
      <w:r w:rsidR="00664AC2" w:rsidRPr="00B95ADF">
        <w:rPr>
          <w:szCs w:val="24"/>
        </w:rPr>
        <w:t>.</w:t>
      </w:r>
    </w:p>
    <w:p w14:paraId="3B184903" w14:textId="61FD8A47" w:rsidR="00282775" w:rsidRPr="00B95ADF" w:rsidRDefault="00011AA4" w:rsidP="003835DC">
      <w:pPr>
        <w:keepLines/>
        <w:numPr>
          <w:ilvl w:val="1"/>
          <w:numId w:val="1"/>
        </w:numPr>
        <w:tabs>
          <w:tab w:val="left" w:pos="1152"/>
        </w:tabs>
        <w:spacing w:before="240" w:after="120"/>
        <w:ind w:left="1152" w:hanging="576"/>
        <w:rPr>
          <w:szCs w:val="24"/>
        </w:rPr>
      </w:pPr>
      <w:r w:rsidRPr="00B95ADF">
        <w:rPr>
          <w:szCs w:val="24"/>
        </w:rPr>
        <w:t xml:space="preserve">The Spirit teaches, renews, and inspires our mind and emotions. He makes known </w:t>
      </w:r>
      <w:r w:rsidR="00282775" w:rsidRPr="00B95ADF">
        <w:rPr>
          <w:szCs w:val="24"/>
        </w:rPr>
        <w:t>Jesus</w:t>
      </w:r>
      <w:r w:rsidR="00A976BD" w:rsidRPr="00B95ADF">
        <w:rPr>
          <w:szCs w:val="24"/>
        </w:rPr>
        <w:t>’</w:t>
      </w:r>
      <w:r w:rsidR="00282775" w:rsidRPr="00B95ADF">
        <w:rPr>
          <w:szCs w:val="24"/>
        </w:rPr>
        <w:t xml:space="preserve"> </w:t>
      </w:r>
      <w:r w:rsidRPr="00B95ADF">
        <w:rPr>
          <w:szCs w:val="24"/>
        </w:rPr>
        <w:t>thoughts, words</w:t>
      </w:r>
      <w:r w:rsidR="00F706CC" w:rsidRPr="00B95ADF">
        <w:rPr>
          <w:szCs w:val="24"/>
        </w:rPr>
        <w:t>,</w:t>
      </w:r>
      <w:r w:rsidRPr="00B95ADF">
        <w:rPr>
          <w:szCs w:val="24"/>
        </w:rPr>
        <w:t xml:space="preserve"> and deeds and empowers us to express them. He both wills and works in us (Phil. 2:13)</w:t>
      </w:r>
      <w:r w:rsidR="00664AC2" w:rsidRPr="00B95ADF">
        <w:rPr>
          <w:szCs w:val="24"/>
        </w:rPr>
        <w:t xml:space="preserve">. </w:t>
      </w:r>
    </w:p>
    <w:p w14:paraId="604DFAA5" w14:textId="05E3C7DF" w:rsidR="00011AA4" w:rsidRPr="00B95ADF" w:rsidRDefault="00011AA4" w:rsidP="00011AA4">
      <w:pPr>
        <w:keepLines/>
        <w:numPr>
          <w:ilvl w:val="1"/>
          <w:numId w:val="1"/>
        </w:numPr>
        <w:tabs>
          <w:tab w:val="left" w:pos="1152"/>
        </w:tabs>
        <w:spacing w:before="240" w:after="120"/>
        <w:ind w:left="1152" w:hanging="576"/>
        <w:rPr>
          <w:szCs w:val="24"/>
        </w:rPr>
      </w:pPr>
      <w:bookmarkStart w:id="19" w:name="OLE_LINK1"/>
      <w:bookmarkStart w:id="20" w:name="OLE_LINK2"/>
      <w:r w:rsidRPr="00B95ADF">
        <w:rPr>
          <w:szCs w:val="24"/>
        </w:rPr>
        <w:t xml:space="preserve">The first mention of the Spirit highlights Him as the </w:t>
      </w:r>
      <w:r w:rsidR="00FD6B7A" w:rsidRPr="00B95ADF">
        <w:rPr>
          <w:szCs w:val="24"/>
        </w:rPr>
        <w:t>O</w:t>
      </w:r>
      <w:r w:rsidRPr="00B95ADF">
        <w:rPr>
          <w:szCs w:val="24"/>
        </w:rPr>
        <w:t xml:space="preserve">ne who helps us to love and obey Jesus and </w:t>
      </w:r>
      <w:bookmarkEnd w:id="19"/>
      <w:bookmarkEnd w:id="20"/>
      <w:r w:rsidRPr="00B95ADF">
        <w:rPr>
          <w:szCs w:val="24"/>
        </w:rPr>
        <w:t>ministers the Father</w:t>
      </w:r>
      <w:r w:rsidR="00A976BD" w:rsidRPr="00B95ADF">
        <w:rPr>
          <w:szCs w:val="24"/>
        </w:rPr>
        <w:t>’</w:t>
      </w:r>
      <w:r w:rsidRPr="00B95ADF">
        <w:rPr>
          <w:szCs w:val="24"/>
        </w:rPr>
        <w:t>s heart to us so we should not feel as helpless orphans in this hostile world.</w:t>
      </w:r>
    </w:p>
    <w:p w14:paraId="2A95809B" w14:textId="3F5B69AF" w:rsidR="00011AA4" w:rsidRPr="00B95ADF" w:rsidRDefault="00011AA4" w:rsidP="00011AA4">
      <w:pPr>
        <w:pStyle w:val="Sc2-F"/>
        <w:rPr>
          <w:szCs w:val="24"/>
        </w:rPr>
      </w:pPr>
      <w:bookmarkStart w:id="21" w:name="_Hlk74908067"/>
      <w:r w:rsidRPr="00B95ADF">
        <w:rPr>
          <w:szCs w:val="24"/>
          <w:vertAlign w:val="superscript"/>
        </w:rPr>
        <w:t>15</w:t>
      </w:r>
      <w:r w:rsidRPr="00B95ADF">
        <w:rPr>
          <w:szCs w:val="24"/>
          <w:u w:val="single"/>
        </w:rPr>
        <w:t>If you love Me</w:t>
      </w:r>
      <w:r w:rsidRPr="00B95ADF">
        <w:rPr>
          <w:szCs w:val="24"/>
        </w:rPr>
        <w:t xml:space="preserve">, keep My commandments. </w:t>
      </w:r>
      <w:r w:rsidRPr="00B95ADF">
        <w:rPr>
          <w:szCs w:val="24"/>
          <w:vertAlign w:val="superscript"/>
        </w:rPr>
        <w:t>16</w:t>
      </w:r>
      <w:r w:rsidRPr="00B95ADF">
        <w:rPr>
          <w:szCs w:val="24"/>
        </w:rPr>
        <w:t xml:space="preserve">And I will pray the Father, and He will give you another </w:t>
      </w:r>
      <w:r w:rsidRPr="00B95ADF">
        <w:rPr>
          <w:szCs w:val="24"/>
          <w:u w:val="single"/>
        </w:rPr>
        <w:t>Helper</w:t>
      </w:r>
      <w:r w:rsidRPr="00B95ADF">
        <w:rPr>
          <w:szCs w:val="24"/>
        </w:rPr>
        <w:t xml:space="preserve">, that He may abide with you forever </w:t>
      </w:r>
      <w:r w:rsidRPr="00B95ADF">
        <w:rPr>
          <w:szCs w:val="24"/>
          <w:vertAlign w:val="superscript"/>
          <w:lang w:val="en"/>
        </w:rPr>
        <w:t>17</w:t>
      </w:r>
      <w:r w:rsidRPr="00B95ADF">
        <w:rPr>
          <w:szCs w:val="24"/>
        </w:rPr>
        <w:t>the Spirit of truth</w:t>
      </w:r>
      <w:r w:rsidR="00282775" w:rsidRPr="00B95ADF">
        <w:rPr>
          <w:szCs w:val="24"/>
        </w:rPr>
        <w:t>…</w:t>
      </w:r>
      <w:r w:rsidRPr="00B95ADF">
        <w:rPr>
          <w:szCs w:val="24"/>
        </w:rPr>
        <w:t xml:space="preserve">He dwells with you and will be in you. </w:t>
      </w:r>
      <w:r w:rsidRPr="00B95ADF">
        <w:rPr>
          <w:szCs w:val="24"/>
          <w:vertAlign w:val="superscript"/>
          <w:lang w:val="en"/>
        </w:rPr>
        <w:t>18</w:t>
      </w:r>
      <w:r w:rsidRPr="00B95ADF">
        <w:rPr>
          <w:szCs w:val="24"/>
        </w:rPr>
        <w:t>I will not leave you orphans; I will come to you. (Jn. 14:15-18)</w:t>
      </w:r>
    </w:p>
    <w:bookmarkEnd w:id="21"/>
    <w:p w14:paraId="44738D08" w14:textId="14228896" w:rsidR="00011AA4" w:rsidRPr="00B95ADF" w:rsidRDefault="00011AA4" w:rsidP="00011AA4">
      <w:pPr>
        <w:keepLines/>
        <w:numPr>
          <w:ilvl w:val="1"/>
          <w:numId w:val="1"/>
        </w:numPr>
        <w:tabs>
          <w:tab w:val="left" w:pos="1152"/>
        </w:tabs>
        <w:spacing w:before="240" w:after="120"/>
        <w:ind w:left="1152" w:hanging="576"/>
        <w:rPr>
          <w:szCs w:val="24"/>
        </w:rPr>
      </w:pPr>
      <w:r w:rsidRPr="00B95ADF">
        <w:rPr>
          <w:szCs w:val="24"/>
        </w:rPr>
        <w:t>The second mention of the Spirit highlights Him teaching and reminding us at key times of God</w:t>
      </w:r>
      <w:r w:rsidR="00A976BD" w:rsidRPr="00B95ADF">
        <w:rPr>
          <w:szCs w:val="24"/>
        </w:rPr>
        <w:t>’</w:t>
      </w:r>
      <w:r w:rsidRPr="00B95ADF">
        <w:rPr>
          <w:szCs w:val="24"/>
        </w:rPr>
        <w:t xml:space="preserve">s truths and promises and how to apply them. </w:t>
      </w:r>
    </w:p>
    <w:p w14:paraId="1FF633C4" w14:textId="77777777" w:rsidR="00011AA4" w:rsidRPr="00B95ADF" w:rsidRDefault="00011AA4" w:rsidP="00011AA4">
      <w:pPr>
        <w:pStyle w:val="Sc2-F"/>
        <w:rPr>
          <w:szCs w:val="24"/>
        </w:rPr>
      </w:pPr>
      <w:r w:rsidRPr="00B95ADF">
        <w:rPr>
          <w:szCs w:val="24"/>
          <w:vertAlign w:val="superscript"/>
        </w:rPr>
        <w:t>26</w:t>
      </w:r>
      <w:r w:rsidRPr="00B95ADF">
        <w:rPr>
          <w:szCs w:val="24"/>
          <w:u w:val="single"/>
        </w:rPr>
        <w:t>The Helper</w:t>
      </w:r>
      <w:r w:rsidRPr="00B95ADF">
        <w:rPr>
          <w:szCs w:val="24"/>
        </w:rPr>
        <w:t xml:space="preserve">, the Holy Spirit…will </w:t>
      </w:r>
      <w:r w:rsidRPr="00B95ADF">
        <w:rPr>
          <w:szCs w:val="24"/>
          <w:u w:val="single"/>
        </w:rPr>
        <w:t>teach you all things</w:t>
      </w:r>
      <w:r w:rsidRPr="00B95ADF">
        <w:rPr>
          <w:szCs w:val="24"/>
        </w:rPr>
        <w:t xml:space="preserve">, and </w:t>
      </w:r>
      <w:r w:rsidRPr="00B95ADF">
        <w:rPr>
          <w:szCs w:val="24"/>
          <w:u w:val="single"/>
        </w:rPr>
        <w:t>bring to your remembrance</w:t>
      </w:r>
      <w:r w:rsidRPr="00B95ADF">
        <w:rPr>
          <w:szCs w:val="24"/>
        </w:rPr>
        <w:t xml:space="preserve"> all things that I said to you. (Jn. 14:26)</w:t>
      </w:r>
    </w:p>
    <w:p w14:paraId="432CA119" w14:textId="77777777" w:rsidR="00011AA4" w:rsidRPr="00B95ADF" w:rsidRDefault="00011AA4" w:rsidP="00011AA4">
      <w:pPr>
        <w:keepLines/>
        <w:numPr>
          <w:ilvl w:val="1"/>
          <w:numId w:val="1"/>
        </w:numPr>
        <w:tabs>
          <w:tab w:val="num" w:pos="1152"/>
        </w:tabs>
        <w:spacing w:before="240" w:after="120"/>
        <w:ind w:left="1152" w:hanging="576"/>
        <w:rPr>
          <w:szCs w:val="24"/>
        </w:rPr>
      </w:pPr>
      <w:bookmarkStart w:id="22" w:name="_Hlk64984708"/>
      <w:r w:rsidRPr="00B95ADF">
        <w:rPr>
          <w:szCs w:val="24"/>
        </w:rPr>
        <w:t xml:space="preserve">The third mention of the Spirit </w:t>
      </w:r>
      <w:bookmarkStart w:id="23" w:name="_Hlk74580703"/>
      <w:r w:rsidRPr="00B95ADF">
        <w:rPr>
          <w:szCs w:val="24"/>
        </w:rPr>
        <w:t>highlights</w:t>
      </w:r>
      <w:bookmarkEnd w:id="23"/>
      <w:r w:rsidRPr="00B95ADF">
        <w:rPr>
          <w:szCs w:val="24"/>
        </w:rPr>
        <w:t xml:space="preserve"> Him </w:t>
      </w:r>
      <w:bookmarkEnd w:id="22"/>
      <w:r w:rsidRPr="00B95ADF">
        <w:rPr>
          <w:szCs w:val="24"/>
        </w:rPr>
        <w:t xml:space="preserve">revealing more of Jesus to and through His people. </w:t>
      </w:r>
    </w:p>
    <w:p w14:paraId="222D0D15" w14:textId="30F22D40" w:rsidR="00011AA4" w:rsidRPr="00B95ADF" w:rsidRDefault="00011AA4" w:rsidP="00011AA4">
      <w:pPr>
        <w:pStyle w:val="Sc2-F"/>
        <w:rPr>
          <w:szCs w:val="24"/>
        </w:rPr>
      </w:pPr>
      <w:r w:rsidRPr="00B95ADF">
        <w:rPr>
          <w:szCs w:val="24"/>
          <w:vertAlign w:val="superscript"/>
        </w:rPr>
        <w:t>26</w:t>
      </w:r>
      <w:r w:rsidRPr="00B95ADF">
        <w:rPr>
          <w:szCs w:val="24"/>
        </w:rPr>
        <w:t xml:space="preserve">But when </w:t>
      </w:r>
      <w:r w:rsidRPr="00B95ADF">
        <w:rPr>
          <w:szCs w:val="24"/>
          <w:u w:val="single"/>
        </w:rPr>
        <w:t>the Helper</w:t>
      </w:r>
      <w:r w:rsidRPr="00B95ADF">
        <w:rPr>
          <w:szCs w:val="24"/>
        </w:rPr>
        <w:t xml:space="preserve"> comes, whom I shall send to you from the Father, the Spirit of truth who proceeds from the Father,</w:t>
      </w:r>
      <w:r w:rsidRPr="00B95ADF">
        <w:rPr>
          <w:szCs w:val="24"/>
          <w:u w:val="single"/>
        </w:rPr>
        <w:t xml:space="preserve"> He will testify of Me</w:t>
      </w:r>
      <w:r w:rsidRPr="00B95ADF">
        <w:rPr>
          <w:szCs w:val="24"/>
        </w:rPr>
        <w:t xml:space="preserve">. </w:t>
      </w:r>
      <w:r w:rsidRPr="00B95ADF">
        <w:rPr>
          <w:szCs w:val="24"/>
          <w:vertAlign w:val="superscript"/>
        </w:rPr>
        <w:t>27</w:t>
      </w:r>
      <w:r w:rsidRPr="00B95ADF">
        <w:rPr>
          <w:szCs w:val="24"/>
        </w:rPr>
        <w:t>And you also will bear witness… (Jn. 15:26-27)</w:t>
      </w:r>
    </w:p>
    <w:p w14:paraId="355B9FAB" w14:textId="452250AB" w:rsidR="00011AA4" w:rsidRPr="00B95ADF" w:rsidRDefault="00011AA4" w:rsidP="00011AA4">
      <w:pPr>
        <w:keepLines/>
        <w:numPr>
          <w:ilvl w:val="1"/>
          <w:numId w:val="1"/>
        </w:numPr>
        <w:tabs>
          <w:tab w:val="left" w:pos="1152"/>
        </w:tabs>
        <w:spacing w:before="240" w:after="120"/>
        <w:ind w:left="1152" w:hanging="576"/>
        <w:rPr>
          <w:szCs w:val="24"/>
        </w:rPr>
      </w:pPr>
      <w:bookmarkStart w:id="24" w:name="_Hlk64984627"/>
      <w:r w:rsidRPr="00B95ADF">
        <w:rPr>
          <w:szCs w:val="24"/>
        </w:rPr>
        <w:t>The fourth mention of the Spirit highlights Him conv</w:t>
      </w:r>
      <w:r w:rsidR="00A976BD" w:rsidRPr="00B95ADF">
        <w:rPr>
          <w:szCs w:val="24"/>
        </w:rPr>
        <w:t>ict</w:t>
      </w:r>
      <w:r w:rsidRPr="00B95ADF">
        <w:rPr>
          <w:szCs w:val="24"/>
        </w:rPr>
        <w:t>ing unbelievers as they spoke God</w:t>
      </w:r>
      <w:r w:rsidR="00A976BD" w:rsidRPr="00B95ADF">
        <w:rPr>
          <w:szCs w:val="24"/>
        </w:rPr>
        <w:t>’</w:t>
      </w:r>
      <w:r w:rsidRPr="00B95ADF">
        <w:rPr>
          <w:szCs w:val="24"/>
        </w:rPr>
        <w:t>s word. He convinces them of their sinfulness, the gift of righteousness</w:t>
      </w:r>
      <w:r w:rsidR="00A976BD" w:rsidRPr="00B95ADF">
        <w:rPr>
          <w:szCs w:val="24"/>
        </w:rPr>
        <w:t>,</w:t>
      </w:r>
      <w:r w:rsidRPr="00B95ADF">
        <w:rPr>
          <w:szCs w:val="24"/>
        </w:rPr>
        <w:t xml:space="preserve"> and that Satan is already d</w:t>
      </w:r>
      <w:r w:rsidR="00401A51" w:rsidRPr="00B95ADF">
        <w:rPr>
          <w:szCs w:val="24"/>
        </w:rPr>
        <w:t>efeated</w:t>
      </w:r>
      <w:r w:rsidRPr="00B95ADF">
        <w:rPr>
          <w:szCs w:val="24"/>
        </w:rPr>
        <w:t xml:space="preserve">. </w:t>
      </w:r>
    </w:p>
    <w:p w14:paraId="17093013" w14:textId="77777777" w:rsidR="00011AA4" w:rsidRPr="00B95ADF" w:rsidRDefault="00011AA4" w:rsidP="00011AA4">
      <w:pPr>
        <w:pStyle w:val="Sc2-F"/>
        <w:rPr>
          <w:szCs w:val="24"/>
        </w:rPr>
      </w:pPr>
      <w:r w:rsidRPr="00B95ADF">
        <w:rPr>
          <w:szCs w:val="24"/>
          <w:vertAlign w:val="superscript"/>
          <w:lang w:val="en"/>
        </w:rPr>
        <w:t>7</w:t>
      </w:r>
      <w:r w:rsidRPr="00B95ADF">
        <w:rPr>
          <w:szCs w:val="24"/>
        </w:rPr>
        <w:t xml:space="preserve">…if I do not go away, </w:t>
      </w:r>
      <w:r w:rsidRPr="00B95ADF">
        <w:rPr>
          <w:szCs w:val="24"/>
          <w:u w:val="single"/>
        </w:rPr>
        <w:t>the Helper</w:t>
      </w:r>
      <w:r w:rsidRPr="00B95ADF">
        <w:rPr>
          <w:szCs w:val="24"/>
        </w:rPr>
        <w:t xml:space="preserve"> will not come to you; but if I depart, I will send Him to you. </w:t>
      </w:r>
      <w:r w:rsidRPr="00B95ADF">
        <w:rPr>
          <w:szCs w:val="24"/>
          <w:vertAlign w:val="superscript"/>
          <w:lang w:val="en"/>
        </w:rPr>
        <w:t>8</w:t>
      </w:r>
      <w:r w:rsidRPr="00B95ADF">
        <w:rPr>
          <w:szCs w:val="24"/>
        </w:rPr>
        <w:t xml:space="preserve">When He has come, </w:t>
      </w:r>
      <w:r w:rsidRPr="00B95ADF">
        <w:rPr>
          <w:szCs w:val="24"/>
          <w:u w:val="single"/>
        </w:rPr>
        <w:t>He will convict the world</w:t>
      </w:r>
      <w:r w:rsidRPr="00B95ADF">
        <w:rPr>
          <w:szCs w:val="24"/>
        </w:rPr>
        <w:t xml:space="preserve"> of sin, and of righteousness, and of judgment… (Jn. 16:7-8) </w:t>
      </w:r>
    </w:p>
    <w:p w14:paraId="56861148" w14:textId="043A2423" w:rsidR="00011AA4" w:rsidRPr="00B95ADF" w:rsidRDefault="00011AA4" w:rsidP="00011AA4">
      <w:pPr>
        <w:keepLines/>
        <w:numPr>
          <w:ilvl w:val="1"/>
          <w:numId w:val="1"/>
        </w:numPr>
        <w:tabs>
          <w:tab w:val="num" w:pos="1152"/>
        </w:tabs>
        <w:spacing w:before="240" w:after="120"/>
        <w:ind w:left="1152" w:hanging="576"/>
        <w:rPr>
          <w:szCs w:val="24"/>
        </w:rPr>
      </w:pPr>
      <w:r w:rsidRPr="00B95ADF">
        <w:rPr>
          <w:szCs w:val="24"/>
        </w:rPr>
        <w:t>The fifth mention of the Spirit highlights Him guiding us into all truth</w:t>
      </w:r>
      <w:r w:rsidR="00EA37AC" w:rsidRPr="00B95ADF">
        <w:rPr>
          <w:szCs w:val="24"/>
        </w:rPr>
        <w:t>,</w:t>
      </w:r>
      <w:r w:rsidRPr="00B95ADF">
        <w:rPr>
          <w:szCs w:val="24"/>
        </w:rPr>
        <w:t xml:space="preserve"> including things to come.  </w:t>
      </w:r>
    </w:p>
    <w:bookmarkEnd w:id="24"/>
    <w:p w14:paraId="7051E2D3" w14:textId="77777777" w:rsidR="00011AA4" w:rsidRPr="00B95ADF" w:rsidRDefault="00011AA4" w:rsidP="00011AA4">
      <w:pPr>
        <w:pStyle w:val="Sc2-F"/>
        <w:rPr>
          <w:szCs w:val="24"/>
        </w:rPr>
      </w:pPr>
      <w:r w:rsidRPr="00B95ADF">
        <w:rPr>
          <w:szCs w:val="24"/>
          <w:vertAlign w:val="superscript"/>
        </w:rPr>
        <w:t>13</w:t>
      </w:r>
      <w:r w:rsidRPr="00B95ADF">
        <w:rPr>
          <w:szCs w:val="24"/>
        </w:rPr>
        <w:t xml:space="preserve">When the </w:t>
      </w:r>
      <w:r w:rsidRPr="00B95ADF">
        <w:rPr>
          <w:szCs w:val="24"/>
          <w:u w:val="single"/>
        </w:rPr>
        <w:t>Spirit of truth</w:t>
      </w:r>
      <w:r w:rsidRPr="00B95ADF">
        <w:rPr>
          <w:szCs w:val="24"/>
        </w:rPr>
        <w:t xml:space="preserve">, has come, </w:t>
      </w:r>
      <w:r w:rsidRPr="00B95ADF">
        <w:rPr>
          <w:szCs w:val="24"/>
          <w:u w:val="single"/>
        </w:rPr>
        <w:t>He will guide you into all truth</w:t>
      </w:r>
      <w:r w:rsidRPr="00B95ADF">
        <w:rPr>
          <w:szCs w:val="24"/>
        </w:rPr>
        <w:t xml:space="preserve">…He will tell you things to come. </w:t>
      </w:r>
      <w:r w:rsidRPr="00B95ADF">
        <w:rPr>
          <w:szCs w:val="24"/>
          <w:vertAlign w:val="superscript"/>
        </w:rPr>
        <w:t>14</w:t>
      </w:r>
      <w:r w:rsidRPr="00B95ADF">
        <w:rPr>
          <w:szCs w:val="24"/>
          <w:u w:val="single"/>
        </w:rPr>
        <w:t>He will glorify Me</w:t>
      </w:r>
      <w:r w:rsidRPr="00B95ADF">
        <w:rPr>
          <w:szCs w:val="24"/>
        </w:rPr>
        <w:t>, for He will take of what is Mine and declare it to you. (Jn. 16:13-14)</w:t>
      </w:r>
    </w:p>
    <w:p w14:paraId="1ABB3926" w14:textId="38F23B20" w:rsidR="00326880" w:rsidRPr="00B95ADF" w:rsidRDefault="00326880" w:rsidP="00326880">
      <w:pPr>
        <w:pStyle w:val="Lv1-H"/>
        <w:rPr>
          <w:szCs w:val="24"/>
        </w:rPr>
      </w:pPr>
      <w:bookmarkStart w:id="25" w:name="_Hlk74586291"/>
      <w:r w:rsidRPr="00B95ADF">
        <w:rPr>
          <w:szCs w:val="24"/>
        </w:rPr>
        <w:t>theme #</w:t>
      </w:r>
      <w:r w:rsidR="004746AA" w:rsidRPr="00B95ADF">
        <w:rPr>
          <w:szCs w:val="24"/>
        </w:rPr>
        <w:t>4</w:t>
      </w:r>
      <w:r w:rsidRPr="00B95ADF">
        <w:rPr>
          <w:szCs w:val="24"/>
        </w:rPr>
        <w:t>—God</w:t>
      </w:r>
      <w:r w:rsidR="00A976BD" w:rsidRPr="00B95ADF">
        <w:rPr>
          <w:szCs w:val="24"/>
        </w:rPr>
        <w:t>’</w:t>
      </w:r>
      <w:r w:rsidRPr="00B95ADF">
        <w:rPr>
          <w:szCs w:val="24"/>
        </w:rPr>
        <w:t>s love for God</w:t>
      </w:r>
      <w:r w:rsidR="003B4A8C" w:rsidRPr="00B95ADF">
        <w:rPr>
          <w:szCs w:val="24"/>
        </w:rPr>
        <w:t xml:space="preserve"> </w:t>
      </w:r>
    </w:p>
    <w:p w14:paraId="1B8C3076" w14:textId="29699128" w:rsidR="00326880" w:rsidRPr="00B95ADF" w:rsidRDefault="00326880" w:rsidP="00326880">
      <w:pPr>
        <w:pStyle w:val="Lv2-J"/>
        <w:rPr>
          <w:szCs w:val="24"/>
        </w:rPr>
      </w:pPr>
      <w:bookmarkStart w:id="26" w:name="_Hlk74717103"/>
      <w:r w:rsidRPr="00B95ADF">
        <w:rPr>
          <w:szCs w:val="24"/>
        </w:rPr>
        <w:t xml:space="preserve">Jesus </w:t>
      </w:r>
      <w:r w:rsidR="00282775" w:rsidRPr="00B95ADF">
        <w:rPr>
          <w:szCs w:val="24"/>
        </w:rPr>
        <w:t xml:space="preserve">declared His </w:t>
      </w:r>
      <w:r w:rsidRPr="00B95ADF">
        <w:rPr>
          <w:szCs w:val="24"/>
        </w:rPr>
        <w:t xml:space="preserve">love for </w:t>
      </w:r>
      <w:r w:rsidR="00282775" w:rsidRPr="00B95ADF">
        <w:rPr>
          <w:szCs w:val="24"/>
        </w:rPr>
        <w:t xml:space="preserve">the </w:t>
      </w:r>
      <w:r w:rsidRPr="00B95ADF">
        <w:rPr>
          <w:szCs w:val="24"/>
        </w:rPr>
        <w:t xml:space="preserve">Father </w:t>
      </w:r>
      <w:bookmarkEnd w:id="26"/>
      <w:r w:rsidRPr="00B95ADF">
        <w:rPr>
          <w:szCs w:val="24"/>
        </w:rPr>
        <w:t>(14:31)</w:t>
      </w:r>
      <w:r w:rsidR="0083644F" w:rsidRPr="00B95ADF">
        <w:rPr>
          <w:szCs w:val="24"/>
        </w:rPr>
        <w:t>.</w:t>
      </w:r>
    </w:p>
    <w:p w14:paraId="1B9B7F5E" w14:textId="48E82426" w:rsidR="0069164C" w:rsidRPr="00B95ADF" w:rsidRDefault="0069164C" w:rsidP="0069164C">
      <w:pPr>
        <w:pStyle w:val="Sc2-F"/>
      </w:pPr>
      <w:r w:rsidRPr="00B95ADF">
        <w:rPr>
          <w:rStyle w:val="MyWordStyleChar"/>
          <w:vertAlign w:val="superscript"/>
          <w:lang w:val="en"/>
        </w:rPr>
        <w:t>31</w:t>
      </w:r>
      <w:r w:rsidRPr="00B95ADF">
        <w:t xml:space="preserve">…that the </w:t>
      </w:r>
      <w:r w:rsidRPr="00B95ADF">
        <w:rPr>
          <w:u w:val="single"/>
        </w:rPr>
        <w:t>world may know that I love the Father</w:t>
      </w:r>
      <w:r w:rsidR="00B95ADF" w:rsidRPr="00B95ADF">
        <w:t>…</w:t>
      </w:r>
      <w:r w:rsidRPr="00B95ADF">
        <w:t xml:space="preserve">as </w:t>
      </w:r>
      <w:r w:rsidRPr="00B95ADF">
        <w:rPr>
          <w:b w:val="0"/>
          <w:bCs/>
        </w:rPr>
        <w:t>[He]</w:t>
      </w:r>
      <w:r w:rsidR="00A57D1F" w:rsidRPr="00B95ADF">
        <w:t>…</w:t>
      </w:r>
      <w:r w:rsidRPr="00B95ADF">
        <w:t xml:space="preserve">gave Me commandment, </w:t>
      </w:r>
      <w:r w:rsidRPr="00B95ADF">
        <w:rPr>
          <w:u w:val="single"/>
        </w:rPr>
        <w:t>so I do</w:t>
      </w:r>
      <w:r w:rsidRPr="00B95ADF">
        <w:t xml:space="preserve">. (Jn. 14:31) </w:t>
      </w:r>
    </w:p>
    <w:p w14:paraId="6C2BE78C" w14:textId="1558E820" w:rsidR="00326880" w:rsidRPr="00B95ADF" w:rsidRDefault="00326880" w:rsidP="00326880">
      <w:pPr>
        <w:pStyle w:val="Lv2-J"/>
        <w:rPr>
          <w:szCs w:val="24"/>
        </w:rPr>
      </w:pPr>
      <w:r w:rsidRPr="00B95ADF">
        <w:rPr>
          <w:szCs w:val="24"/>
        </w:rPr>
        <w:t>Jesu</w:t>
      </w:r>
      <w:r w:rsidR="00282775" w:rsidRPr="00B95ADF">
        <w:rPr>
          <w:szCs w:val="24"/>
        </w:rPr>
        <w:t>s</w:t>
      </w:r>
      <w:r w:rsidRPr="00B95ADF">
        <w:rPr>
          <w:szCs w:val="24"/>
        </w:rPr>
        <w:t xml:space="preserve"> </w:t>
      </w:r>
      <w:r w:rsidR="00282775" w:rsidRPr="00B95ADF">
        <w:rPr>
          <w:szCs w:val="24"/>
        </w:rPr>
        <w:t xml:space="preserve">spoke of the </w:t>
      </w:r>
      <w:r w:rsidRPr="00B95ADF">
        <w:rPr>
          <w:szCs w:val="24"/>
        </w:rPr>
        <w:t>Father</w:t>
      </w:r>
      <w:r w:rsidR="00A976BD" w:rsidRPr="00B95ADF">
        <w:rPr>
          <w:szCs w:val="24"/>
        </w:rPr>
        <w:t>’</w:t>
      </w:r>
      <w:r w:rsidR="00282775" w:rsidRPr="00B95ADF">
        <w:rPr>
          <w:szCs w:val="24"/>
        </w:rPr>
        <w:t>s love for Him (</w:t>
      </w:r>
      <w:r w:rsidRPr="00B95ADF">
        <w:rPr>
          <w:szCs w:val="24"/>
        </w:rPr>
        <w:t>15:9; 17:23-24, 26)</w:t>
      </w:r>
      <w:r w:rsidR="00493E4E" w:rsidRPr="00B95ADF">
        <w:rPr>
          <w:szCs w:val="24"/>
        </w:rPr>
        <w:t>.</w:t>
      </w:r>
    </w:p>
    <w:p w14:paraId="37B15033" w14:textId="078503FB" w:rsidR="0069164C" w:rsidRPr="00B95ADF" w:rsidRDefault="0069164C" w:rsidP="0069164C">
      <w:pPr>
        <w:pStyle w:val="Sc2-F"/>
      </w:pPr>
      <w:r w:rsidRPr="00B95ADF">
        <w:rPr>
          <w:rStyle w:val="MyWordStyleChar"/>
          <w:vertAlign w:val="superscript"/>
          <w:lang w:val="en"/>
        </w:rPr>
        <w:t>23</w:t>
      </w:r>
      <w:r w:rsidRPr="00B95ADF">
        <w:t xml:space="preserve">…that the world may know that You have sent Me and have loved them </w:t>
      </w:r>
      <w:r w:rsidRPr="00B95ADF">
        <w:rPr>
          <w:u w:val="single"/>
        </w:rPr>
        <w:t>as You have loved Me</w:t>
      </w:r>
      <w:r w:rsidRPr="00B95ADF">
        <w:t xml:space="preserve">. </w:t>
      </w:r>
      <w:r w:rsidRPr="00B95ADF">
        <w:rPr>
          <w:rStyle w:val="MyWordStyleChar"/>
          <w:vertAlign w:val="superscript"/>
          <w:lang w:val="en"/>
        </w:rPr>
        <w:t>24</w:t>
      </w:r>
      <w:r w:rsidRPr="00B95ADF">
        <w:t xml:space="preserve">Father, I desire that they also whom You gave Me may be with Me where I am, that they may behold My glory which You have given Me; </w:t>
      </w:r>
      <w:r w:rsidRPr="00B95ADF">
        <w:rPr>
          <w:u w:val="single"/>
        </w:rPr>
        <w:t>for You loved Me before the foundation of the world</w:t>
      </w:r>
      <w:r w:rsidRPr="00B95ADF">
        <w:t xml:space="preserve">. (Jn. 17:23-24) </w:t>
      </w:r>
    </w:p>
    <w:p w14:paraId="4A2A84A1" w14:textId="6A513A71" w:rsidR="00117C53" w:rsidRPr="00B95ADF" w:rsidRDefault="00117C53" w:rsidP="00117C53">
      <w:pPr>
        <w:pStyle w:val="Lv2-J"/>
      </w:pPr>
      <w:bookmarkStart w:id="27" w:name="_Hlk74916799"/>
      <w:r w:rsidRPr="00B95ADF">
        <w:t>Out of love for the Father, Jesus declared and continues to declare the Father</w:t>
      </w:r>
      <w:r w:rsidR="007440C1" w:rsidRPr="00B95ADF">
        <w:t>’</w:t>
      </w:r>
      <w:r w:rsidRPr="00B95ADF">
        <w:t xml:space="preserve">s name (17:26) </w:t>
      </w:r>
      <w:r w:rsidR="00401A51" w:rsidRPr="00B95ADF">
        <w:br/>
      </w:r>
      <w:r w:rsidRPr="00B95ADF">
        <w:t xml:space="preserve">and </w:t>
      </w:r>
      <w:r w:rsidR="007440C1" w:rsidRPr="00B95ADF">
        <w:t>gave</w:t>
      </w:r>
      <w:r w:rsidRPr="00B95ADF">
        <w:t xml:space="preserve"> the disciples the Father</w:t>
      </w:r>
      <w:r w:rsidR="007440C1" w:rsidRPr="00B95ADF">
        <w:t>’</w:t>
      </w:r>
      <w:r w:rsidRPr="00B95ADF">
        <w:t>s words or message (14:10; 17:14)</w:t>
      </w:r>
      <w:r w:rsidR="00493E4E" w:rsidRPr="00B95ADF">
        <w:rPr>
          <w:szCs w:val="24"/>
        </w:rPr>
        <w:t>.</w:t>
      </w:r>
    </w:p>
    <w:bookmarkEnd w:id="27"/>
    <w:p w14:paraId="14F65BC0" w14:textId="5C2EF0F3" w:rsidR="00117C53" w:rsidRPr="00B95ADF" w:rsidRDefault="00117C53" w:rsidP="00117C53">
      <w:pPr>
        <w:pStyle w:val="Sc2-F"/>
      </w:pPr>
      <w:r w:rsidRPr="00B95ADF">
        <w:rPr>
          <w:rStyle w:val="MyWordStyleChar"/>
          <w:vertAlign w:val="superscript"/>
          <w:lang w:val="en"/>
        </w:rPr>
        <w:t>26</w:t>
      </w:r>
      <w:r w:rsidRPr="00B95ADF">
        <w:t xml:space="preserve">And </w:t>
      </w:r>
      <w:r w:rsidRPr="00B95ADF">
        <w:rPr>
          <w:u w:val="single"/>
        </w:rPr>
        <w:t>I have declared to them Your name</w:t>
      </w:r>
      <w:r w:rsidRPr="00B95ADF">
        <w:t xml:space="preserve">, and </w:t>
      </w:r>
      <w:r w:rsidRPr="00B95ADF">
        <w:rPr>
          <w:u w:val="single"/>
        </w:rPr>
        <w:t xml:space="preserve">will declare </w:t>
      </w:r>
      <w:r w:rsidRPr="00B95ADF">
        <w:rPr>
          <w:iCs/>
          <w:u w:val="single"/>
        </w:rPr>
        <w:t>it</w:t>
      </w:r>
      <w:r w:rsidRPr="00B95ADF">
        <w:rPr>
          <w:iCs/>
        </w:rPr>
        <w:t>,</w:t>
      </w:r>
      <w:r w:rsidRPr="00B95ADF">
        <w:t xml:space="preserve"> that the love with which You loved Me may be in them, and I in them.” (Jn. 17:26)</w:t>
      </w:r>
    </w:p>
    <w:p w14:paraId="1CF7660A" w14:textId="1861FB98" w:rsidR="005D1596" w:rsidRPr="00B95ADF" w:rsidRDefault="00884F01" w:rsidP="00DD7684">
      <w:pPr>
        <w:pStyle w:val="Lv1-H"/>
        <w:rPr>
          <w:szCs w:val="24"/>
        </w:rPr>
      </w:pPr>
      <w:bookmarkStart w:id="28" w:name="_Hlk74729465"/>
      <w:bookmarkEnd w:id="18"/>
      <w:bookmarkEnd w:id="25"/>
      <w:r w:rsidRPr="00B95ADF">
        <w:rPr>
          <w:szCs w:val="24"/>
        </w:rPr>
        <w:t>theme #</w:t>
      </w:r>
      <w:r w:rsidR="004746AA" w:rsidRPr="00B95ADF">
        <w:rPr>
          <w:szCs w:val="24"/>
        </w:rPr>
        <w:t>5</w:t>
      </w:r>
      <w:r w:rsidRPr="00B95ADF">
        <w:rPr>
          <w:szCs w:val="24"/>
        </w:rPr>
        <w:t>—</w:t>
      </w:r>
      <w:bookmarkEnd w:id="28"/>
      <w:r w:rsidR="00326880" w:rsidRPr="00B95ADF">
        <w:rPr>
          <w:szCs w:val="24"/>
        </w:rPr>
        <w:t>God</w:t>
      </w:r>
      <w:r w:rsidR="00A976BD" w:rsidRPr="00B95ADF">
        <w:rPr>
          <w:szCs w:val="24"/>
        </w:rPr>
        <w:t>’</w:t>
      </w:r>
      <w:r w:rsidR="00326880" w:rsidRPr="00B95ADF">
        <w:rPr>
          <w:szCs w:val="24"/>
        </w:rPr>
        <w:t xml:space="preserve">s love </w:t>
      </w:r>
      <w:r w:rsidR="005D1596" w:rsidRPr="00B95ADF">
        <w:rPr>
          <w:szCs w:val="24"/>
        </w:rPr>
        <w:t xml:space="preserve">for His people </w:t>
      </w:r>
    </w:p>
    <w:p w14:paraId="613E4F36" w14:textId="0549F8D8" w:rsidR="006F292B" w:rsidRPr="00B95ADF" w:rsidRDefault="006F292B" w:rsidP="006F292B">
      <w:pPr>
        <w:pStyle w:val="Lv2-J"/>
        <w:rPr>
          <w:szCs w:val="24"/>
        </w:rPr>
      </w:pPr>
      <w:bookmarkStart w:id="29" w:name="_Hlk74909234"/>
      <w:r w:rsidRPr="00B95ADF">
        <w:rPr>
          <w:szCs w:val="24"/>
        </w:rPr>
        <w:t xml:space="preserve">Jesus expressed His love </w:t>
      </w:r>
      <w:r w:rsidR="003847BF" w:rsidRPr="00B95ADF">
        <w:rPr>
          <w:szCs w:val="24"/>
        </w:rPr>
        <w:t>in</w:t>
      </w:r>
      <w:r w:rsidRPr="00B95ADF">
        <w:rPr>
          <w:szCs w:val="24"/>
        </w:rPr>
        <w:t xml:space="preserve"> serving His disciples by washing their feet and encouraging their hearts (He mentioned loving them 7 times—13:1 [2x], 23, 34; </w:t>
      </w:r>
      <w:bookmarkStart w:id="30" w:name="_Hlk74733768"/>
      <w:r w:rsidRPr="00B95ADF">
        <w:rPr>
          <w:szCs w:val="24"/>
        </w:rPr>
        <w:t xml:space="preserve">14:21; </w:t>
      </w:r>
      <w:bookmarkEnd w:id="30"/>
      <w:r w:rsidRPr="00B95ADF">
        <w:rPr>
          <w:szCs w:val="24"/>
        </w:rPr>
        <w:t xml:space="preserve">15:9, 12). </w:t>
      </w:r>
    </w:p>
    <w:p w14:paraId="1793017D" w14:textId="6B276D27" w:rsidR="006F292B" w:rsidRPr="00B95ADF" w:rsidRDefault="006F292B" w:rsidP="006F292B">
      <w:pPr>
        <w:pStyle w:val="Sc2-F"/>
        <w:rPr>
          <w:szCs w:val="24"/>
        </w:rPr>
      </w:pPr>
      <w:r w:rsidRPr="00B95ADF">
        <w:rPr>
          <w:rStyle w:val="MyWordStyleChar"/>
          <w:szCs w:val="24"/>
          <w:vertAlign w:val="superscript"/>
          <w:lang w:val="en"/>
        </w:rPr>
        <w:t>1</w:t>
      </w:r>
      <w:r w:rsidRPr="00B95ADF">
        <w:rPr>
          <w:szCs w:val="24"/>
        </w:rPr>
        <w:t>…Jesus knew that His hour had come…having loved His own…</w:t>
      </w:r>
      <w:r w:rsidRPr="00B95ADF">
        <w:rPr>
          <w:szCs w:val="24"/>
          <w:u w:val="single"/>
        </w:rPr>
        <w:t>He loved them to the end</w:t>
      </w:r>
      <w:r w:rsidRPr="00B95ADF">
        <w:rPr>
          <w:szCs w:val="24"/>
        </w:rPr>
        <w:t>.</w:t>
      </w:r>
      <w:r w:rsidRPr="00B95ADF">
        <w:rPr>
          <w:szCs w:val="24"/>
        </w:rPr>
        <w:br/>
        <w:t xml:space="preserve">(Jn. 13:1) </w:t>
      </w:r>
    </w:p>
    <w:p w14:paraId="2BBE77CF" w14:textId="01DC2035" w:rsidR="006F292B" w:rsidRPr="00B95ADF" w:rsidRDefault="006F292B" w:rsidP="006F292B">
      <w:pPr>
        <w:pStyle w:val="Sc2-F"/>
      </w:pPr>
      <w:r w:rsidRPr="00B95ADF">
        <w:rPr>
          <w:rStyle w:val="MyWordStyleChar"/>
          <w:vertAlign w:val="superscript"/>
          <w:lang w:val="en"/>
        </w:rPr>
        <w:t>9</w:t>
      </w:r>
      <w:r w:rsidRPr="00B95ADF">
        <w:t xml:space="preserve">“As the Father loved Me, </w:t>
      </w:r>
      <w:r w:rsidRPr="00B95ADF">
        <w:rPr>
          <w:u w:val="single"/>
        </w:rPr>
        <w:t>I also have loved you</w:t>
      </w:r>
      <w:r w:rsidRPr="00B95ADF">
        <w:t>; abide in My love. (Jn</w:t>
      </w:r>
      <w:r w:rsidR="003847BF" w:rsidRPr="00B95ADF">
        <w:t>.</w:t>
      </w:r>
      <w:r w:rsidRPr="00B95ADF">
        <w:t xml:space="preserve"> 15:9) </w:t>
      </w:r>
    </w:p>
    <w:p w14:paraId="10767AE4" w14:textId="6D57A0C5" w:rsidR="00326880" w:rsidRPr="00B95ADF" w:rsidRDefault="00326880" w:rsidP="00C642FB">
      <w:pPr>
        <w:pStyle w:val="Lv2-J"/>
        <w:rPr>
          <w:szCs w:val="24"/>
        </w:rPr>
      </w:pPr>
      <w:r w:rsidRPr="00B95ADF">
        <w:rPr>
          <w:szCs w:val="24"/>
        </w:rPr>
        <w:t>The Father loves His people (</w:t>
      </w:r>
      <w:r w:rsidR="00C12F20" w:rsidRPr="00B95ADF">
        <w:rPr>
          <w:szCs w:val="24"/>
        </w:rPr>
        <w:t xml:space="preserve">14:21, 23; </w:t>
      </w:r>
      <w:r w:rsidRPr="00B95ADF">
        <w:rPr>
          <w:szCs w:val="24"/>
        </w:rPr>
        <w:t>16:27; 17:23)</w:t>
      </w:r>
      <w:r w:rsidR="00521C0A" w:rsidRPr="00B95ADF">
        <w:rPr>
          <w:szCs w:val="24"/>
        </w:rPr>
        <w:t>.</w:t>
      </w:r>
      <w:r w:rsidRPr="00B95ADF">
        <w:rPr>
          <w:szCs w:val="24"/>
        </w:rPr>
        <w:t xml:space="preserve"> </w:t>
      </w:r>
    </w:p>
    <w:bookmarkEnd w:id="29"/>
    <w:p w14:paraId="5EE28354" w14:textId="4F9A84C4" w:rsidR="006F292B" w:rsidRPr="00B95ADF" w:rsidRDefault="006F292B" w:rsidP="006F292B">
      <w:pPr>
        <w:pStyle w:val="Sc2-F"/>
      </w:pPr>
      <w:r w:rsidRPr="00B95ADF">
        <w:rPr>
          <w:rStyle w:val="MyWordStyleChar"/>
          <w:vertAlign w:val="superscript"/>
          <w:lang w:val="en"/>
        </w:rPr>
        <w:t>23</w:t>
      </w:r>
      <w:r w:rsidRPr="00B95ADF">
        <w:t xml:space="preserve">…that they may be made perfect in one, and that the </w:t>
      </w:r>
      <w:r w:rsidRPr="00B95ADF">
        <w:rPr>
          <w:u w:val="single"/>
        </w:rPr>
        <w:t>world may know</w:t>
      </w:r>
      <w:r w:rsidRPr="00B95ADF">
        <w:t xml:space="preserve"> that You have sent Me, and </w:t>
      </w:r>
      <w:r w:rsidRPr="00B95ADF">
        <w:rPr>
          <w:u w:val="single"/>
        </w:rPr>
        <w:t>have loved them as You have loved Me</w:t>
      </w:r>
      <w:r w:rsidRPr="00B95ADF">
        <w:t>. (Jn</w:t>
      </w:r>
      <w:r w:rsidR="00521C0A" w:rsidRPr="00B95ADF">
        <w:t>.</w:t>
      </w:r>
      <w:r w:rsidRPr="00B95ADF">
        <w:t xml:space="preserve"> 17:23) </w:t>
      </w:r>
    </w:p>
    <w:p w14:paraId="6A958913" w14:textId="58B6EBAB" w:rsidR="002C67D2" w:rsidRPr="00B95ADF" w:rsidRDefault="00884F01" w:rsidP="00F45B5C">
      <w:pPr>
        <w:pStyle w:val="Lv1-H"/>
      </w:pPr>
      <w:bookmarkStart w:id="31" w:name="_Hlk74729714"/>
      <w:r w:rsidRPr="00B95ADF">
        <w:t>theme #</w:t>
      </w:r>
      <w:r w:rsidR="004746AA" w:rsidRPr="00B95ADF">
        <w:t>6</w:t>
      </w:r>
      <w:r w:rsidRPr="00B95ADF">
        <w:t>—</w:t>
      </w:r>
      <w:r w:rsidR="003B4A8C" w:rsidRPr="00B95ADF">
        <w:t xml:space="preserve">our </w:t>
      </w:r>
      <w:r w:rsidR="00065F74" w:rsidRPr="00B95ADF">
        <w:t>love for Jesus</w:t>
      </w:r>
      <w:r w:rsidR="002C67D2" w:rsidRPr="00B95ADF">
        <w:t xml:space="preserve"> expressed by keeping his commands</w:t>
      </w:r>
    </w:p>
    <w:p w14:paraId="1CF5DB66" w14:textId="71B6403B" w:rsidR="002C67D2" w:rsidRPr="00B95ADF" w:rsidRDefault="003B4A8C" w:rsidP="002C67D2">
      <w:pPr>
        <w:pStyle w:val="Lv2-J"/>
      </w:pPr>
      <w:bookmarkStart w:id="32" w:name="_Hlk74908755"/>
      <w:r w:rsidRPr="00B95ADF">
        <w:t xml:space="preserve">Our love for </w:t>
      </w:r>
      <w:r w:rsidR="002C67D2" w:rsidRPr="00B95ADF">
        <w:t xml:space="preserve">Jesus </w:t>
      </w:r>
      <w:r w:rsidRPr="00B95ADF">
        <w:t xml:space="preserve">is </w:t>
      </w:r>
      <w:r w:rsidR="002C67D2" w:rsidRPr="00B95ADF">
        <w:t xml:space="preserve">expressed by keeping </w:t>
      </w:r>
      <w:r w:rsidR="00ED491A" w:rsidRPr="00B95ADF">
        <w:t>H</w:t>
      </w:r>
      <w:r w:rsidR="002C67D2" w:rsidRPr="00B95ADF">
        <w:t xml:space="preserve">is commands (14:15, 21, 24; 15:10, 12-14, 17; 17:26). </w:t>
      </w:r>
    </w:p>
    <w:p w14:paraId="7D144790" w14:textId="0CBF96A8" w:rsidR="006F292B" w:rsidRPr="00B95ADF" w:rsidRDefault="006F292B" w:rsidP="006F292B">
      <w:pPr>
        <w:pStyle w:val="Sc2-F"/>
      </w:pPr>
      <w:bookmarkStart w:id="33" w:name="_Hlk74909145"/>
      <w:r w:rsidRPr="00B95ADF">
        <w:rPr>
          <w:rStyle w:val="MyWordStyleChar"/>
          <w:vertAlign w:val="superscript"/>
          <w:lang w:val="en"/>
        </w:rPr>
        <w:t>15</w:t>
      </w:r>
      <w:r w:rsidRPr="00B95ADF">
        <w:rPr>
          <w:u w:val="single"/>
        </w:rPr>
        <w:t>If you love Me</w:t>
      </w:r>
      <w:r w:rsidRPr="00B95ADF">
        <w:t>, keep My commandments…</w:t>
      </w:r>
      <w:r w:rsidRPr="00B95ADF">
        <w:rPr>
          <w:rStyle w:val="MyWordStyleChar"/>
          <w:vertAlign w:val="superscript"/>
          <w:lang w:val="en"/>
        </w:rPr>
        <w:t>21</w:t>
      </w:r>
      <w:r w:rsidRPr="00B95ADF">
        <w:t xml:space="preserve">He who has My commandments and </w:t>
      </w:r>
      <w:r w:rsidRPr="00B95ADF">
        <w:rPr>
          <w:u w:val="single"/>
        </w:rPr>
        <w:t>keeps them</w:t>
      </w:r>
      <w:r w:rsidRPr="00B95ADF">
        <w:t xml:space="preserve">, </w:t>
      </w:r>
      <w:r w:rsidR="00B95ADF" w:rsidRPr="00B95ADF">
        <w:br/>
      </w:r>
      <w:r w:rsidRPr="00B95ADF">
        <w:t>it is he who loves Me…</w:t>
      </w:r>
      <w:r w:rsidRPr="00B95ADF">
        <w:rPr>
          <w:rStyle w:val="MyWordStyleChar"/>
          <w:vertAlign w:val="superscript"/>
          <w:lang w:val="en"/>
        </w:rPr>
        <w:t>23</w:t>
      </w:r>
      <w:r w:rsidRPr="00B95ADF">
        <w:t xml:space="preserve">If anyone </w:t>
      </w:r>
      <w:r w:rsidRPr="00B95ADF">
        <w:rPr>
          <w:u w:val="single"/>
        </w:rPr>
        <w:t>loves Me</w:t>
      </w:r>
      <w:r w:rsidRPr="00B95ADF">
        <w:t xml:space="preserve">, he will keep My word… (Jn. 14:15-23) </w:t>
      </w:r>
    </w:p>
    <w:bookmarkEnd w:id="33"/>
    <w:p w14:paraId="47D1C644" w14:textId="11DF1D21" w:rsidR="003B4A8C" w:rsidRPr="00B95ADF" w:rsidRDefault="003B4A8C" w:rsidP="00DF346D">
      <w:pPr>
        <w:pStyle w:val="Lv2-J"/>
      </w:pPr>
      <w:r w:rsidRPr="00B95ADF">
        <w:t>To “keep” His commands speak</w:t>
      </w:r>
      <w:r w:rsidR="00ED491A" w:rsidRPr="00B95ADF">
        <w:t>s</w:t>
      </w:r>
      <w:r w:rsidRPr="00B95ADF">
        <w:t xml:space="preserve"> of obeying them</w:t>
      </w:r>
      <w:r w:rsidR="00ED491A" w:rsidRPr="00B95ADF">
        <w:t>,</w:t>
      </w:r>
      <w:r w:rsidRPr="00B95ADF">
        <w:t xml:space="preserve"> but more—in the Old Testament it means to treasure, watch over, and guard something as precious. The Lord watches over us (Ps. 91:11).  </w:t>
      </w:r>
      <w:r w:rsidRPr="00B95ADF">
        <w:br/>
        <w:t xml:space="preserve">This </w:t>
      </w:r>
      <w:r w:rsidR="00B95ADF">
        <w:t xml:space="preserve">“keeping” </w:t>
      </w:r>
      <w:r w:rsidRPr="00B95ADF">
        <w:t xml:space="preserve">parallels </w:t>
      </w:r>
      <w:r w:rsidR="0069164C" w:rsidRPr="00B95ADF">
        <w:t xml:space="preserve">our </w:t>
      </w:r>
      <w:r w:rsidRPr="00B95ADF">
        <w:t xml:space="preserve">meditating on the Word </w:t>
      </w:r>
      <w:r w:rsidR="0069164C" w:rsidRPr="00B95ADF">
        <w:t xml:space="preserve">to engage in </w:t>
      </w:r>
      <w:r w:rsidRPr="00B95ADF">
        <w:t>conversation with the Spirit.</w:t>
      </w:r>
    </w:p>
    <w:p w14:paraId="447BF88E" w14:textId="6781D0D3" w:rsidR="003B4A8C" w:rsidRPr="00B95ADF" w:rsidRDefault="003B4A8C" w:rsidP="003B4A8C">
      <w:pPr>
        <w:pStyle w:val="Sc2-F"/>
      </w:pPr>
      <w:r w:rsidRPr="00B95ADF">
        <w:rPr>
          <w:rStyle w:val="MyWordStyleChar"/>
          <w:vertAlign w:val="superscript"/>
          <w:lang w:val="en"/>
        </w:rPr>
        <w:t>11</w:t>
      </w:r>
      <w:r w:rsidRPr="00B95ADF">
        <w:t xml:space="preserve">For He shall give His angels charge over you, to </w:t>
      </w:r>
      <w:r w:rsidRPr="00B95ADF">
        <w:rPr>
          <w:u w:val="single"/>
        </w:rPr>
        <w:t>keep you</w:t>
      </w:r>
      <w:r w:rsidRPr="00B95ADF">
        <w:t xml:space="preserve"> in all your ways. (Ps. 91:11) </w:t>
      </w:r>
    </w:p>
    <w:p w14:paraId="5D9FFA06" w14:textId="1AA510D0" w:rsidR="003B4A8C" w:rsidRPr="00B95ADF" w:rsidRDefault="003B4A8C" w:rsidP="003B4A8C">
      <w:pPr>
        <w:pStyle w:val="Sc2-F"/>
      </w:pPr>
      <w:r w:rsidRPr="00B95ADF">
        <w:rPr>
          <w:rStyle w:val="MyWordStyleChar"/>
          <w:vertAlign w:val="superscript"/>
          <w:lang w:val="en"/>
        </w:rPr>
        <w:t>12</w:t>
      </w:r>
      <w:r w:rsidRPr="00B95ADF">
        <w:t xml:space="preserve">While I was…in the world, </w:t>
      </w:r>
      <w:r w:rsidRPr="00B95ADF">
        <w:rPr>
          <w:u w:val="single"/>
        </w:rPr>
        <w:t>I kept them</w:t>
      </w:r>
      <w:r w:rsidRPr="00B95ADF">
        <w:t xml:space="preserve"> in Your name. Those whom You gave Me </w:t>
      </w:r>
      <w:r w:rsidRPr="00B95ADF">
        <w:rPr>
          <w:u w:val="single"/>
        </w:rPr>
        <w:t>I have kept</w:t>
      </w:r>
      <w:r w:rsidRPr="00B95ADF">
        <w:t xml:space="preserve">.  (Jn. 17:12) </w:t>
      </w:r>
    </w:p>
    <w:p w14:paraId="6FC8E074" w14:textId="79AB3051" w:rsidR="006A782C" w:rsidRPr="00B95ADF" w:rsidRDefault="00884F01" w:rsidP="00024766">
      <w:pPr>
        <w:pStyle w:val="Lv1-H"/>
        <w:rPr>
          <w:szCs w:val="24"/>
        </w:rPr>
      </w:pPr>
      <w:bookmarkStart w:id="34" w:name="_Hlk74729877"/>
      <w:bookmarkEnd w:id="31"/>
      <w:bookmarkEnd w:id="32"/>
      <w:r w:rsidRPr="00B95ADF">
        <w:rPr>
          <w:szCs w:val="24"/>
        </w:rPr>
        <w:t>theme #</w:t>
      </w:r>
      <w:r w:rsidR="004746AA" w:rsidRPr="00B95ADF">
        <w:rPr>
          <w:szCs w:val="24"/>
        </w:rPr>
        <w:t>7</w:t>
      </w:r>
      <w:r w:rsidRPr="00B95ADF">
        <w:rPr>
          <w:szCs w:val="24"/>
        </w:rPr>
        <w:t>—</w:t>
      </w:r>
      <w:bookmarkEnd w:id="34"/>
      <w:r w:rsidR="00065F74" w:rsidRPr="00B95ADF">
        <w:rPr>
          <w:szCs w:val="24"/>
        </w:rPr>
        <w:t xml:space="preserve">loving people </w:t>
      </w:r>
      <w:r w:rsidR="006A782C" w:rsidRPr="00B95ADF">
        <w:rPr>
          <w:szCs w:val="24"/>
        </w:rPr>
        <w:t xml:space="preserve">and </w:t>
      </w:r>
      <w:bookmarkStart w:id="35" w:name="_Hlk74716999"/>
      <w:r w:rsidR="00ED491A" w:rsidRPr="00B95ADF">
        <w:rPr>
          <w:szCs w:val="24"/>
        </w:rPr>
        <w:t xml:space="preserve">the </w:t>
      </w:r>
      <w:r w:rsidR="006A782C" w:rsidRPr="00B95ADF">
        <w:rPr>
          <w:szCs w:val="24"/>
        </w:rPr>
        <w:t xml:space="preserve">Call to servanthood </w:t>
      </w:r>
    </w:p>
    <w:p w14:paraId="5DD509D8" w14:textId="5F5E44AB" w:rsidR="00807BD4" w:rsidRPr="00B95ADF" w:rsidRDefault="00386D25" w:rsidP="006016DF">
      <w:pPr>
        <w:pStyle w:val="Lv2-J"/>
        <w:rPr>
          <w:szCs w:val="24"/>
        </w:rPr>
      </w:pPr>
      <w:bookmarkStart w:id="36" w:name="_Hlk74910783"/>
      <w:bookmarkEnd w:id="35"/>
      <w:r w:rsidRPr="00B95ADF">
        <w:rPr>
          <w:szCs w:val="24"/>
        </w:rPr>
        <w:t xml:space="preserve">Jesus called His people to </w:t>
      </w:r>
      <w:r w:rsidR="00807BD4" w:rsidRPr="00B95ADF">
        <w:rPr>
          <w:szCs w:val="24"/>
        </w:rPr>
        <w:t xml:space="preserve">love </w:t>
      </w:r>
      <w:r w:rsidRPr="00B95ADF">
        <w:rPr>
          <w:szCs w:val="24"/>
        </w:rPr>
        <w:t xml:space="preserve">one another </w:t>
      </w:r>
      <w:r w:rsidR="00807BD4" w:rsidRPr="00B95ADF">
        <w:rPr>
          <w:szCs w:val="24"/>
        </w:rPr>
        <w:t xml:space="preserve">as </w:t>
      </w:r>
      <w:r w:rsidRPr="00B95ADF">
        <w:rPr>
          <w:szCs w:val="24"/>
        </w:rPr>
        <w:t xml:space="preserve">He </w:t>
      </w:r>
      <w:r w:rsidR="00807BD4" w:rsidRPr="00B95ADF">
        <w:rPr>
          <w:szCs w:val="24"/>
        </w:rPr>
        <w:t>love</w:t>
      </w:r>
      <w:r w:rsidRPr="00B95ADF">
        <w:rPr>
          <w:szCs w:val="24"/>
        </w:rPr>
        <w:t>s</w:t>
      </w:r>
      <w:r w:rsidR="00807BD4" w:rsidRPr="00B95ADF">
        <w:rPr>
          <w:szCs w:val="24"/>
        </w:rPr>
        <w:t xml:space="preserve"> </w:t>
      </w:r>
      <w:r w:rsidRPr="00B95ADF">
        <w:rPr>
          <w:szCs w:val="24"/>
        </w:rPr>
        <w:t xml:space="preserve">us </w:t>
      </w:r>
      <w:r w:rsidR="00807BD4" w:rsidRPr="00B95ADF">
        <w:rPr>
          <w:szCs w:val="24"/>
        </w:rPr>
        <w:t>(13:34; 15:12-13</w:t>
      </w:r>
      <w:r w:rsidR="00D102C7" w:rsidRPr="00B95ADF">
        <w:rPr>
          <w:szCs w:val="24"/>
        </w:rPr>
        <w:t>; 17:21</w:t>
      </w:r>
      <w:r w:rsidR="00807BD4" w:rsidRPr="00B95ADF">
        <w:rPr>
          <w:szCs w:val="24"/>
        </w:rPr>
        <w:t>)</w:t>
      </w:r>
      <w:r w:rsidR="00C86241" w:rsidRPr="00B95ADF">
        <w:rPr>
          <w:szCs w:val="24"/>
        </w:rPr>
        <w:t>.</w:t>
      </w:r>
      <w:r w:rsidR="00807BD4" w:rsidRPr="00B95ADF">
        <w:rPr>
          <w:szCs w:val="24"/>
        </w:rPr>
        <w:t xml:space="preserve"> </w:t>
      </w:r>
      <w:r w:rsidR="00C86241" w:rsidRPr="00B95ADF">
        <w:rPr>
          <w:szCs w:val="24"/>
        </w:rPr>
        <w:t>T</w:t>
      </w:r>
      <w:r w:rsidRPr="00B95ADF">
        <w:rPr>
          <w:szCs w:val="24"/>
        </w:rPr>
        <w:t xml:space="preserve">his includes loving our adversaries (15:17-18). </w:t>
      </w:r>
      <w:r w:rsidR="00D102C7" w:rsidRPr="00B95ADF">
        <w:rPr>
          <w:szCs w:val="24"/>
        </w:rPr>
        <w:t xml:space="preserve">Jesus </w:t>
      </w:r>
      <w:r w:rsidRPr="00B95ADF">
        <w:rPr>
          <w:szCs w:val="24"/>
        </w:rPr>
        <w:t xml:space="preserve">loved </w:t>
      </w:r>
      <w:r w:rsidR="00D102C7" w:rsidRPr="00B95ADF">
        <w:rPr>
          <w:szCs w:val="24"/>
        </w:rPr>
        <w:t xml:space="preserve">His disciples as demonstrated </w:t>
      </w:r>
      <w:r w:rsidR="00807BD4" w:rsidRPr="00B95ADF">
        <w:rPr>
          <w:szCs w:val="24"/>
        </w:rPr>
        <w:t xml:space="preserve">by washing </w:t>
      </w:r>
      <w:r w:rsidRPr="00B95ADF">
        <w:rPr>
          <w:szCs w:val="24"/>
        </w:rPr>
        <w:t xml:space="preserve">their </w:t>
      </w:r>
      <w:r w:rsidR="00807BD4" w:rsidRPr="00B95ADF">
        <w:rPr>
          <w:szCs w:val="24"/>
        </w:rPr>
        <w:t>feet, laying down His life, and engaging in what trouble</w:t>
      </w:r>
      <w:r w:rsidRPr="00B95ADF">
        <w:rPr>
          <w:szCs w:val="24"/>
        </w:rPr>
        <w:t>d</w:t>
      </w:r>
      <w:r w:rsidR="00807BD4" w:rsidRPr="00B95ADF">
        <w:rPr>
          <w:szCs w:val="24"/>
        </w:rPr>
        <w:t xml:space="preserve"> </w:t>
      </w:r>
      <w:r w:rsidRPr="00B95ADF">
        <w:rPr>
          <w:szCs w:val="24"/>
        </w:rPr>
        <w:t>them</w:t>
      </w:r>
      <w:r w:rsidR="00D102C7" w:rsidRPr="00B95ADF">
        <w:rPr>
          <w:szCs w:val="24"/>
        </w:rPr>
        <w:t xml:space="preserve"> by investing time and </w:t>
      </w:r>
      <w:r w:rsidR="00807BD4" w:rsidRPr="00B95ADF">
        <w:rPr>
          <w:szCs w:val="24"/>
        </w:rPr>
        <w:t>effort to encourage them even while</w:t>
      </w:r>
      <w:r w:rsidR="00D102C7" w:rsidRPr="00B95ADF">
        <w:rPr>
          <w:szCs w:val="24"/>
        </w:rPr>
        <w:t xml:space="preserve"> His </w:t>
      </w:r>
      <w:r w:rsidR="00807BD4" w:rsidRPr="00B95ADF">
        <w:rPr>
          <w:szCs w:val="24"/>
        </w:rPr>
        <w:t>great</w:t>
      </w:r>
      <w:r w:rsidR="00D102C7" w:rsidRPr="00B95ADF">
        <w:rPr>
          <w:szCs w:val="24"/>
        </w:rPr>
        <w:t>est</w:t>
      </w:r>
      <w:r w:rsidR="00807BD4" w:rsidRPr="00B95ADF">
        <w:rPr>
          <w:szCs w:val="24"/>
        </w:rPr>
        <w:t xml:space="preserve"> personal </w:t>
      </w:r>
      <w:r w:rsidR="00D102C7" w:rsidRPr="00B95ADF">
        <w:rPr>
          <w:szCs w:val="24"/>
        </w:rPr>
        <w:t xml:space="preserve">crisis including a cruel death was </w:t>
      </w:r>
      <w:r w:rsidR="00807BD4" w:rsidRPr="00B95ADF">
        <w:rPr>
          <w:szCs w:val="24"/>
        </w:rPr>
        <w:t xml:space="preserve">hours </w:t>
      </w:r>
      <w:r w:rsidR="00D102C7" w:rsidRPr="00B95ADF">
        <w:rPr>
          <w:szCs w:val="24"/>
        </w:rPr>
        <w:t>away</w:t>
      </w:r>
      <w:r w:rsidR="00807BD4" w:rsidRPr="00B95ADF">
        <w:rPr>
          <w:szCs w:val="24"/>
        </w:rPr>
        <w:t xml:space="preserve">. </w:t>
      </w:r>
    </w:p>
    <w:p w14:paraId="145F3F79" w14:textId="77777777" w:rsidR="007204C8" w:rsidRPr="00B95ADF" w:rsidRDefault="007204C8" w:rsidP="007204C8">
      <w:pPr>
        <w:pStyle w:val="Sc2-F"/>
      </w:pPr>
      <w:r w:rsidRPr="00B95ADF">
        <w:rPr>
          <w:rStyle w:val="MyWordStyleChar"/>
          <w:vertAlign w:val="superscript"/>
          <w:lang w:val="en"/>
        </w:rPr>
        <w:t>14</w:t>
      </w:r>
      <w:r w:rsidRPr="00B95ADF">
        <w:t>I washed your feet…</w:t>
      </w:r>
      <w:r w:rsidRPr="00B95ADF">
        <w:rPr>
          <w:rStyle w:val="MyWordStyleChar"/>
          <w:vertAlign w:val="superscript"/>
          <w:lang w:val="en"/>
        </w:rPr>
        <w:t>15</w:t>
      </w:r>
      <w:r w:rsidRPr="00B95ADF">
        <w:t xml:space="preserve">I have given you an example, that </w:t>
      </w:r>
      <w:r w:rsidRPr="00B95ADF">
        <w:rPr>
          <w:u w:val="single"/>
        </w:rPr>
        <w:t>you should do</w:t>
      </w:r>
      <w:r w:rsidRPr="00B95ADF">
        <w:t xml:space="preserve"> as I have done to you… </w:t>
      </w:r>
      <w:r w:rsidRPr="00B95ADF">
        <w:rPr>
          <w:rStyle w:val="MyWordStyleChar"/>
          <w:vertAlign w:val="superscript"/>
          <w:lang w:val="en"/>
        </w:rPr>
        <w:t>34</w:t>
      </w:r>
      <w:r w:rsidRPr="00B95ADF">
        <w:rPr>
          <w:szCs w:val="24"/>
        </w:rPr>
        <w:t xml:space="preserve">…that you </w:t>
      </w:r>
      <w:r w:rsidRPr="00B95ADF">
        <w:rPr>
          <w:szCs w:val="24"/>
          <w:u w:val="single"/>
        </w:rPr>
        <w:t>love one another</w:t>
      </w:r>
      <w:r w:rsidRPr="00B95ADF">
        <w:rPr>
          <w:szCs w:val="24"/>
        </w:rPr>
        <w:t>, as I have loved you…</w:t>
      </w:r>
      <w:r w:rsidRPr="00B95ADF">
        <w:t xml:space="preserve"> (Jn. 13:14-15, 34) </w:t>
      </w:r>
    </w:p>
    <w:p w14:paraId="2B95104E" w14:textId="6C5A61C9" w:rsidR="00386D25" w:rsidRPr="00B95ADF" w:rsidRDefault="00386D25" w:rsidP="00386D25">
      <w:pPr>
        <w:keepLines/>
        <w:numPr>
          <w:ilvl w:val="1"/>
          <w:numId w:val="1"/>
        </w:numPr>
        <w:tabs>
          <w:tab w:val="left" w:pos="1152"/>
        </w:tabs>
        <w:spacing w:before="240" w:after="120"/>
        <w:ind w:left="1152" w:hanging="576"/>
        <w:rPr>
          <w:color w:val="000000" w:themeColor="text1"/>
          <w:szCs w:val="24"/>
        </w:rPr>
      </w:pPr>
      <w:r w:rsidRPr="00B95ADF">
        <w:rPr>
          <w:color w:val="000000" w:themeColor="text1"/>
          <w:szCs w:val="24"/>
        </w:rPr>
        <w:t>This is the pinnacle of God</w:t>
      </w:r>
      <w:r w:rsidR="00A976BD" w:rsidRPr="00B95ADF">
        <w:rPr>
          <w:color w:val="000000" w:themeColor="text1"/>
          <w:szCs w:val="24"/>
        </w:rPr>
        <w:t>’</w:t>
      </w:r>
      <w:r w:rsidRPr="00B95ADF">
        <w:rPr>
          <w:color w:val="000000" w:themeColor="text1"/>
          <w:szCs w:val="24"/>
        </w:rPr>
        <w:t>s supernatural work in the human heart. It is the ultimate human experience and is a primary aspect of pleasure, victory, and safety of God</w:t>
      </w:r>
      <w:r w:rsidR="00A976BD" w:rsidRPr="00B95ADF">
        <w:rPr>
          <w:color w:val="000000" w:themeColor="text1"/>
          <w:szCs w:val="24"/>
        </w:rPr>
        <w:t>’</w:t>
      </w:r>
      <w:r w:rsidRPr="00B95ADF">
        <w:rPr>
          <w:color w:val="000000" w:themeColor="text1"/>
          <w:szCs w:val="24"/>
        </w:rPr>
        <w:t>s eternal kingdom.</w:t>
      </w:r>
    </w:p>
    <w:p w14:paraId="04F76C59" w14:textId="49C2E9CE" w:rsidR="007204C8" w:rsidRPr="00B95ADF" w:rsidRDefault="007204C8" w:rsidP="007204C8">
      <w:pPr>
        <w:pStyle w:val="Sc2-F"/>
      </w:pPr>
      <w:r w:rsidRPr="00B95ADF">
        <w:rPr>
          <w:rStyle w:val="MyWordStyleChar"/>
          <w:vertAlign w:val="superscript"/>
          <w:lang w:val="en"/>
        </w:rPr>
        <w:t>17</w:t>
      </w:r>
      <w:r w:rsidRPr="00B95ADF">
        <w:t xml:space="preserve">These things I command you, that </w:t>
      </w:r>
      <w:r w:rsidRPr="00B95ADF">
        <w:rPr>
          <w:u w:val="single"/>
        </w:rPr>
        <w:t>you love one another</w:t>
      </w:r>
      <w:r w:rsidRPr="00B95ADF">
        <w:t xml:space="preserve">. </w:t>
      </w:r>
      <w:r w:rsidRPr="00B95ADF">
        <w:rPr>
          <w:rStyle w:val="MyWordStyleChar"/>
          <w:vertAlign w:val="superscript"/>
          <w:lang w:val="en"/>
        </w:rPr>
        <w:t>18</w:t>
      </w:r>
      <w:r w:rsidRPr="00B95ADF">
        <w:t xml:space="preserve">If the </w:t>
      </w:r>
      <w:r w:rsidRPr="00B95ADF">
        <w:rPr>
          <w:u w:val="single"/>
        </w:rPr>
        <w:t>world hates you</w:t>
      </w:r>
      <w:r w:rsidRPr="00B95ADF">
        <w:t>, you know that it hated Me</w:t>
      </w:r>
      <w:r w:rsidR="00B95ADF">
        <w:t xml:space="preserve"> before it hated you.</w:t>
      </w:r>
      <w:r w:rsidR="0069164C" w:rsidRPr="00B95ADF">
        <w:t xml:space="preserve"> </w:t>
      </w:r>
      <w:r w:rsidRPr="00B95ADF">
        <w:t>(Jn. 15:1</w:t>
      </w:r>
      <w:r w:rsidR="00B95ADF">
        <w:t>7</w:t>
      </w:r>
      <w:r w:rsidRPr="00B95ADF">
        <w:t xml:space="preserve">-18) </w:t>
      </w:r>
    </w:p>
    <w:p w14:paraId="4C73A5D8" w14:textId="56114A51" w:rsidR="00D102C7" w:rsidRPr="00B95ADF" w:rsidRDefault="00386D25" w:rsidP="00386D25">
      <w:pPr>
        <w:keepLines/>
        <w:numPr>
          <w:ilvl w:val="1"/>
          <w:numId w:val="1"/>
        </w:numPr>
        <w:tabs>
          <w:tab w:val="left" w:pos="1152"/>
        </w:tabs>
        <w:spacing w:before="240" w:after="120"/>
        <w:ind w:left="1152" w:hanging="576"/>
        <w:rPr>
          <w:color w:val="000000" w:themeColor="text1"/>
          <w:szCs w:val="24"/>
        </w:rPr>
      </w:pPr>
      <w:r w:rsidRPr="00B95ADF">
        <w:rPr>
          <w:color w:val="000000" w:themeColor="text1"/>
          <w:szCs w:val="24"/>
        </w:rPr>
        <w:t>Jesus was talking to a group who would be tempted not to even like each other once He was not physically with them. They would not naturally be connected. Some were zealots with nationalistic agendas, some tax collectors, others were fishermen, and a few were followers of John the Baptist. They were not naturally friends</w:t>
      </w:r>
      <w:r w:rsidR="00CA5DB2" w:rsidRPr="00B95ADF">
        <w:rPr>
          <w:color w:val="000000" w:themeColor="text1"/>
          <w:szCs w:val="24"/>
        </w:rPr>
        <w:t>,</w:t>
      </w:r>
      <w:r w:rsidR="00D102C7" w:rsidRPr="00B95ADF">
        <w:rPr>
          <w:color w:val="000000" w:themeColor="text1"/>
          <w:szCs w:val="24"/>
        </w:rPr>
        <w:t xml:space="preserve"> and they would not </w:t>
      </w:r>
      <w:r w:rsidRPr="00B95ADF">
        <w:rPr>
          <w:color w:val="000000" w:themeColor="text1"/>
          <w:szCs w:val="24"/>
        </w:rPr>
        <w:t xml:space="preserve">naturally stick together </w:t>
      </w:r>
      <w:r w:rsidR="00D102C7" w:rsidRPr="00B95ADF">
        <w:rPr>
          <w:color w:val="000000" w:themeColor="text1"/>
          <w:szCs w:val="24"/>
        </w:rPr>
        <w:t>after His death</w:t>
      </w:r>
      <w:r w:rsidR="00CA5DB2" w:rsidRPr="00B95ADF">
        <w:rPr>
          <w:color w:val="000000" w:themeColor="text1"/>
          <w:szCs w:val="24"/>
        </w:rPr>
        <w:t>.</w:t>
      </w:r>
    </w:p>
    <w:p w14:paraId="4FDA6231" w14:textId="54F25C45" w:rsidR="00C5059F" w:rsidRPr="00B95ADF" w:rsidRDefault="00C5059F" w:rsidP="00C5059F">
      <w:pPr>
        <w:keepLines/>
        <w:numPr>
          <w:ilvl w:val="1"/>
          <w:numId w:val="1"/>
        </w:numPr>
        <w:tabs>
          <w:tab w:val="left" w:pos="1152"/>
        </w:tabs>
        <w:spacing w:before="240" w:after="120"/>
        <w:ind w:left="1152" w:hanging="576"/>
        <w:rPr>
          <w:color w:val="000000" w:themeColor="text1"/>
          <w:szCs w:val="24"/>
        </w:rPr>
      </w:pPr>
      <w:r w:rsidRPr="00B95ADF">
        <w:rPr>
          <w:color w:val="000000" w:themeColor="text1"/>
          <w:szCs w:val="24"/>
        </w:rPr>
        <w:t>Before entering Jerusalem, they debated who was the greatest and who would sit at His right hand (Mk. 9:33; 10:38</w:t>
      </w:r>
      <w:r w:rsidR="00D9343A" w:rsidRPr="00B95ADF">
        <w:rPr>
          <w:color w:val="000000" w:themeColor="text1"/>
          <w:szCs w:val="24"/>
        </w:rPr>
        <w:t>)</w:t>
      </w:r>
      <w:r w:rsidRPr="00B95ADF">
        <w:rPr>
          <w:color w:val="000000" w:themeColor="text1"/>
          <w:szCs w:val="24"/>
        </w:rPr>
        <w:t xml:space="preserve">. Each of them forsook or denied Him </w:t>
      </w:r>
      <w:bookmarkStart w:id="37" w:name="_Hlk68257239"/>
      <w:r w:rsidRPr="00B95ADF">
        <w:rPr>
          <w:color w:val="000000" w:themeColor="text1"/>
          <w:szCs w:val="24"/>
        </w:rPr>
        <w:t>(Mt. 26:31)</w:t>
      </w:r>
      <w:bookmarkEnd w:id="37"/>
      <w:r w:rsidRPr="00B95ADF">
        <w:rPr>
          <w:color w:val="000000" w:themeColor="text1"/>
          <w:szCs w:val="24"/>
        </w:rPr>
        <w:t>. This undoubtedly led to accusations against one another. The persecution against them would bring new temptations</w:t>
      </w:r>
      <w:r w:rsidR="00D9343A" w:rsidRPr="00B95ADF">
        <w:rPr>
          <w:color w:val="000000" w:themeColor="text1"/>
          <w:szCs w:val="24"/>
        </w:rPr>
        <w:t>.</w:t>
      </w:r>
      <w:r w:rsidRPr="00B95ADF">
        <w:rPr>
          <w:color w:val="000000" w:themeColor="text1"/>
          <w:szCs w:val="24"/>
        </w:rPr>
        <w:t xml:space="preserve"> </w:t>
      </w:r>
      <w:bookmarkStart w:id="38" w:name="_Hlk68257423"/>
    </w:p>
    <w:bookmarkEnd w:id="38"/>
    <w:p w14:paraId="0C77EFE9" w14:textId="08663111" w:rsidR="0069164C" w:rsidRPr="00B95ADF" w:rsidRDefault="00386D25" w:rsidP="00D102C7">
      <w:pPr>
        <w:pStyle w:val="Lv2-J"/>
      </w:pPr>
      <w:r w:rsidRPr="00B95ADF">
        <w:t>We are to contend for each other</w:t>
      </w:r>
      <w:r w:rsidR="00A976BD" w:rsidRPr="00B95ADF">
        <w:t>’</w:t>
      </w:r>
      <w:r w:rsidRPr="00B95ADF">
        <w:t xml:space="preserve">s destiny in God, personal honor, and family blessing. This is one definition of loyalty—it includes not verbalizing our frustrations over the deficiencies or failures of our family and friends to others, but we express </w:t>
      </w:r>
      <w:r w:rsidRPr="00B95ADF">
        <w:rPr>
          <w:i/>
          <w:iCs/>
        </w:rPr>
        <w:t>“love that covers a multitude of sins”</w:t>
      </w:r>
      <w:r w:rsidRPr="00B95ADF">
        <w:t xml:space="preserve"> </w:t>
      </w:r>
      <w:bookmarkStart w:id="39" w:name="_Hlk68266867"/>
      <w:r w:rsidRPr="00B95ADF">
        <w:t>(1 Pet. 4:8)</w:t>
      </w:r>
      <w:bookmarkEnd w:id="39"/>
      <w:r w:rsidRPr="00B95ADF">
        <w:t>.</w:t>
      </w:r>
    </w:p>
    <w:p w14:paraId="0192393F" w14:textId="256B2E37" w:rsidR="0069164C" w:rsidRPr="00B95ADF" w:rsidRDefault="0069164C" w:rsidP="0069164C">
      <w:pPr>
        <w:pStyle w:val="Sc2-F"/>
      </w:pPr>
      <w:r w:rsidRPr="00B95ADF">
        <w:rPr>
          <w:rStyle w:val="MyWordStyleChar"/>
          <w:vertAlign w:val="superscript"/>
          <w:lang w:val="en"/>
        </w:rPr>
        <w:t>8</w:t>
      </w:r>
      <w:r w:rsidRPr="00B95ADF">
        <w:t xml:space="preserve">And </w:t>
      </w:r>
      <w:r w:rsidRPr="00B95ADF">
        <w:rPr>
          <w:u w:val="single"/>
        </w:rPr>
        <w:t>above all things</w:t>
      </w:r>
      <w:r w:rsidRPr="00B95ADF">
        <w:t xml:space="preserve"> have fervent love for one another, for </w:t>
      </w:r>
      <w:r w:rsidRPr="00B95ADF">
        <w:rPr>
          <w:iCs/>
        </w:rPr>
        <w:t>“</w:t>
      </w:r>
      <w:r w:rsidRPr="00B95ADF">
        <w:rPr>
          <w:iCs/>
          <w:u w:val="single"/>
        </w:rPr>
        <w:t>love will cover a multitude of sins</w:t>
      </w:r>
      <w:r w:rsidRPr="00B95ADF">
        <w:rPr>
          <w:iCs/>
        </w:rPr>
        <w:t>.”</w:t>
      </w:r>
      <w:r w:rsidRPr="00B95ADF">
        <w:t xml:space="preserve"> (1 Pet. 4:8) </w:t>
      </w:r>
    </w:p>
    <w:p w14:paraId="682F8C1B" w14:textId="50783CCB" w:rsidR="00C5059F" w:rsidRPr="00B95ADF" w:rsidRDefault="00C5059F" w:rsidP="00C5059F">
      <w:pPr>
        <w:pStyle w:val="Sc2-F"/>
      </w:pPr>
      <w:r w:rsidRPr="00B95ADF">
        <w:rPr>
          <w:rStyle w:val="MyWordStyleChar"/>
          <w:vertAlign w:val="superscript"/>
          <w:lang w:val="en"/>
        </w:rPr>
        <w:t>44</w:t>
      </w:r>
      <w:r w:rsidRPr="00B95ADF">
        <w:t xml:space="preserve">But I say to you, </w:t>
      </w:r>
      <w:r w:rsidRPr="00B95ADF">
        <w:rPr>
          <w:u w:val="single"/>
        </w:rPr>
        <w:t>love your enemies</w:t>
      </w:r>
      <w:r w:rsidRPr="00B95ADF">
        <w:t xml:space="preserve">, </w:t>
      </w:r>
      <w:r w:rsidRPr="00B95ADF">
        <w:rPr>
          <w:u w:val="single"/>
        </w:rPr>
        <w:t>bless</w:t>
      </w:r>
      <w:r w:rsidRPr="00B95ADF">
        <w:t xml:space="preserve"> those who curse you, </w:t>
      </w:r>
      <w:r w:rsidRPr="00B95ADF">
        <w:rPr>
          <w:u w:val="single"/>
        </w:rPr>
        <w:t>do good</w:t>
      </w:r>
      <w:r w:rsidRPr="00B95ADF">
        <w:t xml:space="preserve"> to those who hate you, and </w:t>
      </w:r>
      <w:r w:rsidRPr="00B95ADF">
        <w:rPr>
          <w:u w:val="single"/>
        </w:rPr>
        <w:t>pray for</w:t>
      </w:r>
      <w:r w:rsidRPr="00B95ADF">
        <w:t xml:space="preserve"> those who spitefully use you and </w:t>
      </w:r>
      <w:r w:rsidRPr="00B95ADF">
        <w:rPr>
          <w:u w:val="single"/>
        </w:rPr>
        <w:t>persecute you</w:t>
      </w:r>
      <w:r w:rsidRPr="00B95ADF">
        <w:t xml:space="preserve">… (Mt. 5:44) </w:t>
      </w:r>
    </w:p>
    <w:p w14:paraId="7842CF8C" w14:textId="06DCF9BD" w:rsidR="00846B15" w:rsidRPr="00B95ADF" w:rsidRDefault="00884F01" w:rsidP="00846B15">
      <w:pPr>
        <w:pStyle w:val="Lv1-H"/>
        <w:rPr>
          <w:szCs w:val="24"/>
        </w:rPr>
      </w:pPr>
      <w:bookmarkStart w:id="40" w:name="_Hlk74911148"/>
      <w:bookmarkEnd w:id="12"/>
      <w:bookmarkEnd w:id="36"/>
      <w:r w:rsidRPr="00B95ADF">
        <w:rPr>
          <w:szCs w:val="24"/>
        </w:rPr>
        <w:t>theme #</w:t>
      </w:r>
      <w:r w:rsidR="004746AA" w:rsidRPr="00B95ADF">
        <w:rPr>
          <w:szCs w:val="24"/>
        </w:rPr>
        <w:t>8</w:t>
      </w:r>
      <w:r w:rsidRPr="00B95ADF">
        <w:rPr>
          <w:szCs w:val="24"/>
        </w:rPr>
        <w:t>—</w:t>
      </w:r>
      <w:bookmarkStart w:id="41" w:name="_Hlk74911057"/>
      <w:r w:rsidR="00846B15" w:rsidRPr="00B95ADF">
        <w:rPr>
          <w:szCs w:val="24"/>
        </w:rPr>
        <w:t>Jesus</w:t>
      </w:r>
      <w:r w:rsidR="00A976BD" w:rsidRPr="00B95ADF">
        <w:rPr>
          <w:szCs w:val="24"/>
        </w:rPr>
        <w:t>’</w:t>
      </w:r>
      <w:r w:rsidR="00846B15" w:rsidRPr="00B95ADF">
        <w:rPr>
          <w:szCs w:val="24"/>
        </w:rPr>
        <w:t xml:space="preserve"> death—</w:t>
      </w:r>
      <w:r w:rsidR="007204C8" w:rsidRPr="00B95ADF">
        <w:rPr>
          <w:szCs w:val="24"/>
        </w:rPr>
        <w:t xml:space="preserve">Trusting God </w:t>
      </w:r>
      <w:r w:rsidR="00846B15" w:rsidRPr="00B95ADF">
        <w:rPr>
          <w:szCs w:val="24"/>
        </w:rPr>
        <w:t>when unexpected cris</w:t>
      </w:r>
      <w:r w:rsidR="00F6232D" w:rsidRPr="00B95ADF">
        <w:rPr>
          <w:szCs w:val="24"/>
        </w:rPr>
        <w:t>e</w:t>
      </w:r>
      <w:r w:rsidR="00846B15" w:rsidRPr="00B95ADF">
        <w:rPr>
          <w:szCs w:val="24"/>
        </w:rPr>
        <w:t xml:space="preserve">s come </w:t>
      </w:r>
    </w:p>
    <w:p w14:paraId="78B7C472" w14:textId="77777777" w:rsidR="00234A13" w:rsidRPr="00B95ADF" w:rsidRDefault="00234A13" w:rsidP="00234A13">
      <w:pPr>
        <w:pStyle w:val="Lv2-J"/>
      </w:pPr>
      <w:bookmarkStart w:id="42" w:name="_Hlk74911609"/>
      <w:bookmarkEnd w:id="40"/>
      <w:r w:rsidRPr="00B95ADF">
        <w:t xml:space="preserve">Jesus viewed death as going to the Father (Jn. 13:1, 3; 14:12, 28; 15:26; 16:5, 10; 16, 28; 17:11, 13) </w:t>
      </w:r>
    </w:p>
    <w:bookmarkEnd w:id="42"/>
    <w:p w14:paraId="7D07D67D" w14:textId="77777777" w:rsidR="00234A13" w:rsidRPr="00B95ADF" w:rsidRDefault="00234A13" w:rsidP="00234A13">
      <w:pPr>
        <w:pStyle w:val="Sc2-F"/>
        <w:rPr>
          <w:szCs w:val="24"/>
        </w:rPr>
      </w:pPr>
      <w:r w:rsidRPr="00B95ADF">
        <w:rPr>
          <w:rStyle w:val="MyWordStyleChar"/>
          <w:szCs w:val="24"/>
          <w:vertAlign w:val="superscript"/>
          <w:lang w:val="en"/>
        </w:rPr>
        <w:t>1</w:t>
      </w:r>
      <w:r w:rsidRPr="00B95ADF">
        <w:rPr>
          <w:szCs w:val="24"/>
        </w:rPr>
        <w:t xml:space="preserve">…Jesus knew…that </w:t>
      </w:r>
      <w:r w:rsidRPr="00B95ADF">
        <w:rPr>
          <w:szCs w:val="24"/>
          <w:u w:val="single"/>
        </w:rPr>
        <w:t>He should depart from this world</w:t>
      </w:r>
      <w:r w:rsidRPr="00B95ADF">
        <w:rPr>
          <w:szCs w:val="24"/>
        </w:rPr>
        <w:t xml:space="preserve"> </w:t>
      </w:r>
      <w:r w:rsidRPr="00B95ADF">
        <w:rPr>
          <w:szCs w:val="24"/>
          <w:u w:val="single"/>
        </w:rPr>
        <w:t>to the Father</w:t>
      </w:r>
      <w:r w:rsidRPr="00B95ADF">
        <w:rPr>
          <w:szCs w:val="24"/>
        </w:rPr>
        <w:t>…</w:t>
      </w:r>
      <w:r w:rsidRPr="00B95ADF">
        <w:rPr>
          <w:rStyle w:val="MyWordStyleChar"/>
          <w:szCs w:val="24"/>
          <w:vertAlign w:val="superscript"/>
          <w:lang w:val="en"/>
        </w:rPr>
        <w:t>3</w:t>
      </w:r>
      <w:r w:rsidRPr="00B95ADF">
        <w:rPr>
          <w:szCs w:val="24"/>
        </w:rPr>
        <w:t>Jesus, knowing that the Father had given all things into His hands, and that He…</w:t>
      </w:r>
      <w:r w:rsidRPr="00B95ADF">
        <w:rPr>
          <w:szCs w:val="24"/>
          <w:u w:val="single"/>
        </w:rPr>
        <w:t>was going to God</w:t>
      </w:r>
      <w:r w:rsidRPr="00B95ADF">
        <w:rPr>
          <w:szCs w:val="24"/>
        </w:rPr>
        <w:t xml:space="preserve">… (Jn. 13:1, 3) </w:t>
      </w:r>
    </w:p>
    <w:p w14:paraId="3902790F" w14:textId="675BF6F9" w:rsidR="00234A13" w:rsidRPr="00B95ADF" w:rsidRDefault="00234A13" w:rsidP="00234A13">
      <w:pPr>
        <w:pStyle w:val="Sc2-F"/>
        <w:rPr>
          <w:szCs w:val="24"/>
        </w:rPr>
      </w:pPr>
      <w:r w:rsidRPr="00B95ADF">
        <w:rPr>
          <w:rStyle w:val="MyWordStyleChar"/>
          <w:szCs w:val="24"/>
          <w:vertAlign w:val="superscript"/>
          <w:lang w:val="en"/>
        </w:rPr>
        <w:t>28</w:t>
      </w:r>
      <w:r w:rsidRPr="00B95ADF">
        <w:rPr>
          <w:szCs w:val="24"/>
        </w:rPr>
        <w:t xml:space="preserve">You have heard Me say to you, </w:t>
      </w:r>
      <w:r w:rsidR="00F6232D" w:rsidRPr="00B95ADF">
        <w:rPr>
          <w:szCs w:val="24"/>
        </w:rPr>
        <w:t>“</w:t>
      </w:r>
      <w:r w:rsidRPr="00B95ADF">
        <w:rPr>
          <w:szCs w:val="24"/>
          <w:u w:val="single"/>
        </w:rPr>
        <w:t>I am going away</w:t>
      </w:r>
      <w:r w:rsidRPr="00B95ADF">
        <w:rPr>
          <w:szCs w:val="24"/>
        </w:rPr>
        <w:t xml:space="preserve"> and </w:t>
      </w:r>
      <w:r w:rsidRPr="00B95ADF">
        <w:rPr>
          <w:szCs w:val="24"/>
          <w:u w:val="single"/>
        </w:rPr>
        <w:t xml:space="preserve">coming </w:t>
      </w:r>
      <w:r w:rsidRPr="00B95ADF">
        <w:rPr>
          <w:iCs/>
          <w:szCs w:val="24"/>
          <w:u w:val="single"/>
        </w:rPr>
        <w:t>back</w:t>
      </w:r>
      <w:r w:rsidRPr="00B95ADF">
        <w:rPr>
          <w:szCs w:val="24"/>
          <w:u w:val="single"/>
        </w:rPr>
        <w:t xml:space="preserve"> to you</w:t>
      </w:r>
      <w:r w:rsidRPr="00B95ADF">
        <w:rPr>
          <w:szCs w:val="24"/>
        </w:rPr>
        <w:t>.</w:t>
      </w:r>
      <w:r w:rsidR="00F6232D" w:rsidRPr="00B95ADF">
        <w:rPr>
          <w:szCs w:val="24"/>
        </w:rPr>
        <w:t>”</w:t>
      </w:r>
      <w:r w:rsidRPr="00B95ADF">
        <w:rPr>
          <w:szCs w:val="24"/>
        </w:rPr>
        <w:t xml:space="preserve"> If you loved Me, </w:t>
      </w:r>
      <w:r w:rsidRPr="00B95ADF">
        <w:rPr>
          <w:szCs w:val="24"/>
        </w:rPr>
        <w:br/>
      </w:r>
      <w:r w:rsidRPr="00B95ADF">
        <w:rPr>
          <w:szCs w:val="24"/>
          <w:u w:val="single"/>
        </w:rPr>
        <w:t>you would rejoice</w:t>
      </w:r>
      <w:r w:rsidRPr="00B95ADF">
        <w:rPr>
          <w:szCs w:val="24"/>
        </w:rPr>
        <w:t xml:space="preserve"> because I said, </w:t>
      </w:r>
      <w:r w:rsidR="00F6232D" w:rsidRPr="00B95ADF">
        <w:rPr>
          <w:szCs w:val="24"/>
        </w:rPr>
        <w:t>“</w:t>
      </w:r>
      <w:r w:rsidRPr="00B95ADF">
        <w:rPr>
          <w:szCs w:val="24"/>
          <w:u w:val="single"/>
        </w:rPr>
        <w:t xml:space="preserve">I am going to the </w:t>
      </w:r>
      <w:r w:rsidR="00412635" w:rsidRPr="00B95ADF">
        <w:rPr>
          <w:szCs w:val="24"/>
          <w:u w:val="single"/>
        </w:rPr>
        <w:t>Father</w:t>
      </w:r>
      <w:r w:rsidR="00412635" w:rsidRPr="00B95ADF">
        <w:rPr>
          <w:szCs w:val="24"/>
        </w:rPr>
        <w:t>” …</w:t>
      </w:r>
      <w:r w:rsidRPr="00B95ADF">
        <w:rPr>
          <w:szCs w:val="24"/>
        </w:rPr>
        <w:t xml:space="preserve"> (Jn. 14:28) </w:t>
      </w:r>
    </w:p>
    <w:p w14:paraId="3621327C" w14:textId="2052F2C8" w:rsidR="00846B15" w:rsidRPr="00B95ADF" w:rsidRDefault="007204C8" w:rsidP="00AF571B">
      <w:pPr>
        <w:pStyle w:val="Lv2-J"/>
        <w:rPr>
          <w:szCs w:val="24"/>
        </w:rPr>
      </w:pPr>
      <w:r w:rsidRPr="00B95ADF">
        <w:t>After Jesus</w:t>
      </w:r>
      <w:r w:rsidR="00A976BD" w:rsidRPr="00B95ADF">
        <w:t>’</w:t>
      </w:r>
      <w:r w:rsidRPr="00B95ADF">
        <w:t xml:space="preserve"> death, the disciples were to trust in God in the face of this totally unexpected crisis of </w:t>
      </w:r>
      <w:r w:rsidRPr="00B95ADF">
        <w:rPr>
          <w:szCs w:val="24"/>
        </w:rPr>
        <w:t>Jesus being suddenly taken from them in death</w:t>
      </w:r>
      <w:r w:rsidR="004F2A80" w:rsidRPr="00B95ADF">
        <w:rPr>
          <w:szCs w:val="24"/>
        </w:rPr>
        <w:t>, t</w:t>
      </w:r>
      <w:r w:rsidR="00846B15" w:rsidRPr="00B95ADF">
        <w:rPr>
          <w:szCs w:val="24"/>
        </w:rPr>
        <w:t xml:space="preserve">he crisis of Jesus being gone from them after </w:t>
      </w:r>
      <w:bookmarkStart w:id="43" w:name="_Hlk74579288"/>
      <w:r w:rsidR="00846B15" w:rsidRPr="00B95ADF">
        <w:rPr>
          <w:szCs w:val="24"/>
        </w:rPr>
        <w:t>3½ years</w:t>
      </w:r>
      <w:bookmarkEnd w:id="43"/>
      <w:r w:rsidR="00846B15" w:rsidRPr="00B95ADF">
        <w:rPr>
          <w:szCs w:val="24"/>
        </w:rPr>
        <w:t xml:space="preserve"> of being daily in His presence and rejoicing in H</w:t>
      </w:r>
      <w:r w:rsidR="004F2A80" w:rsidRPr="00B95ADF">
        <w:rPr>
          <w:szCs w:val="24"/>
        </w:rPr>
        <w:t>i</w:t>
      </w:r>
      <w:r w:rsidR="00846B15" w:rsidRPr="00B95ADF">
        <w:rPr>
          <w:szCs w:val="24"/>
        </w:rPr>
        <w:t>s light. His sudden absence forced them to question their faith and change the way they related to Him. This theme includes other shocking and painful aspects of God</w:t>
      </w:r>
      <w:r w:rsidR="00A976BD" w:rsidRPr="00B95ADF">
        <w:rPr>
          <w:szCs w:val="24"/>
        </w:rPr>
        <w:t>’</w:t>
      </w:r>
      <w:r w:rsidR="00846B15" w:rsidRPr="00B95ADF">
        <w:rPr>
          <w:szCs w:val="24"/>
        </w:rPr>
        <w:t xml:space="preserve">s plan that are not understood ahead of time because the Lord wants us to trust His leadership in unexpected pains. </w:t>
      </w:r>
    </w:p>
    <w:bookmarkEnd w:id="41"/>
    <w:p w14:paraId="0E588247" w14:textId="502961A3" w:rsidR="002139ED" w:rsidRPr="00B95ADF" w:rsidRDefault="006A782C" w:rsidP="002139ED">
      <w:pPr>
        <w:pStyle w:val="Lv1-H"/>
      </w:pPr>
      <w:r w:rsidRPr="00B95ADF">
        <w:t>theme #</w:t>
      </w:r>
      <w:r w:rsidR="0069164C" w:rsidRPr="00B95ADF">
        <w:t xml:space="preserve">9 </w:t>
      </w:r>
      <w:r w:rsidRPr="00B95ADF">
        <w:t xml:space="preserve">—Prayer </w:t>
      </w:r>
      <w:r w:rsidR="00DB2DDD" w:rsidRPr="00B95ADF">
        <w:t>(words)</w:t>
      </w:r>
      <w:r w:rsidR="00664475" w:rsidRPr="00B95ADF">
        <w:t xml:space="preserve"> </w:t>
      </w:r>
      <w:r w:rsidR="002139ED" w:rsidRPr="00B95ADF">
        <w:t>releas</w:t>
      </w:r>
      <w:r w:rsidR="00664475" w:rsidRPr="00B95ADF">
        <w:t>ings</w:t>
      </w:r>
      <w:r w:rsidR="002139ED" w:rsidRPr="00B95ADF">
        <w:t xml:space="preserve"> God</w:t>
      </w:r>
      <w:r w:rsidR="00A976BD" w:rsidRPr="00B95ADF">
        <w:t>’</w:t>
      </w:r>
      <w:r w:rsidR="002139ED" w:rsidRPr="00B95ADF">
        <w:t>s power</w:t>
      </w:r>
      <w:r w:rsidR="00DB2DDD" w:rsidRPr="00B95ADF">
        <w:t>,</w:t>
      </w:r>
      <w:r w:rsidR="002139ED" w:rsidRPr="00B95ADF">
        <w:t xml:space="preserve"> provision</w:t>
      </w:r>
      <w:r w:rsidR="00DB2DDD" w:rsidRPr="00B95ADF">
        <w:t xml:space="preserve">, </w:t>
      </w:r>
      <w:r w:rsidR="00664475" w:rsidRPr="00B95ADF">
        <w:t xml:space="preserve">&amp; </w:t>
      </w:r>
      <w:r w:rsidR="00DB2DDD" w:rsidRPr="00B95ADF">
        <w:t xml:space="preserve">Presence </w:t>
      </w:r>
      <w:r w:rsidR="002139ED" w:rsidRPr="00B95ADF">
        <w:t xml:space="preserve"> </w:t>
      </w:r>
    </w:p>
    <w:p w14:paraId="68EB79C6" w14:textId="7C964EB2" w:rsidR="006A782C" w:rsidRPr="00B95ADF" w:rsidRDefault="002139ED" w:rsidP="006A782C">
      <w:pPr>
        <w:pStyle w:val="Lv4-L"/>
        <w:numPr>
          <w:ilvl w:val="1"/>
          <w:numId w:val="1"/>
        </w:numPr>
        <w:tabs>
          <w:tab w:val="clear" w:pos="2304"/>
          <w:tab w:val="left" w:pos="1152"/>
        </w:tabs>
        <w:spacing w:before="240"/>
        <w:ind w:left="1152" w:hanging="576"/>
        <w:outlineLvl w:val="9"/>
        <w:rPr>
          <w:szCs w:val="24"/>
          <w:lang w:val="en"/>
        </w:rPr>
      </w:pPr>
      <w:r w:rsidRPr="00B95ADF">
        <w:rPr>
          <w:szCs w:val="24"/>
          <w:lang w:val="en"/>
        </w:rPr>
        <w:t xml:space="preserve">Jesus emphasized the effectiveness </w:t>
      </w:r>
      <w:r w:rsidR="00401A51" w:rsidRPr="00B95ADF">
        <w:rPr>
          <w:szCs w:val="24"/>
          <w:lang w:val="en"/>
        </w:rPr>
        <w:t>of “</w:t>
      </w:r>
      <w:r w:rsidRPr="00B95ADF">
        <w:rPr>
          <w:szCs w:val="24"/>
          <w:lang w:val="en"/>
        </w:rPr>
        <w:t>Spirit</w:t>
      </w:r>
      <w:r w:rsidR="00401A51" w:rsidRPr="00B95ADF">
        <w:rPr>
          <w:szCs w:val="24"/>
          <w:lang w:val="en"/>
        </w:rPr>
        <w:t>-</w:t>
      </w:r>
      <w:r w:rsidRPr="00B95ADF">
        <w:rPr>
          <w:szCs w:val="24"/>
          <w:lang w:val="en"/>
        </w:rPr>
        <w:t xml:space="preserve">led </w:t>
      </w:r>
      <w:r w:rsidR="006A782C" w:rsidRPr="00B95ADF">
        <w:rPr>
          <w:szCs w:val="24"/>
          <w:lang w:val="en"/>
        </w:rPr>
        <w:t>prayer</w:t>
      </w:r>
      <w:r w:rsidR="00401A51" w:rsidRPr="00B95ADF">
        <w:rPr>
          <w:szCs w:val="24"/>
          <w:lang w:val="en"/>
        </w:rPr>
        <w:t>”</w:t>
      </w:r>
      <w:r w:rsidR="006A782C" w:rsidRPr="00B95ADF">
        <w:rPr>
          <w:szCs w:val="24"/>
          <w:lang w:val="en"/>
        </w:rPr>
        <w:t xml:space="preserve"> 5</w:t>
      </w:r>
      <w:r w:rsidRPr="00B95ADF">
        <w:rPr>
          <w:szCs w:val="24"/>
          <w:lang w:val="en"/>
        </w:rPr>
        <w:t xml:space="preserve"> times</w:t>
      </w:r>
      <w:r w:rsidR="006A782C" w:rsidRPr="00B95ADF">
        <w:rPr>
          <w:szCs w:val="24"/>
          <w:lang w:val="en"/>
        </w:rPr>
        <w:t xml:space="preserve"> (14</w:t>
      </w:r>
      <w:r w:rsidRPr="00B95ADF">
        <w:rPr>
          <w:szCs w:val="24"/>
          <w:lang w:val="en"/>
        </w:rPr>
        <w:t>:</w:t>
      </w:r>
      <w:r w:rsidR="006A782C" w:rsidRPr="00B95ADF">
        <w:rPr>
          <w:szCs w:val="24"/>
          <w:lang w:val="en"/>
        </w:rPr>
        <w:t>13, 14; 15</w:t>
      </w:r>
      <w:r w:rsidRPr="00B95ADF">
        <w:rPr>
          <w:szCs w:val="24"/>
          <w:lang w:val="en"/>
        </w:rPr>
        <w:t>:</w:t>
      </w:r>
      <w:r w:rsidR="006A782C" w:rsidRPr="00B95ADF">
        <w:rPr>
          <w:szCs w:val="24"/>
          <w:lang w:val="en"/>
        </w:rPr>
        <w:t>7; 16</w:t>
      </w:r>
      <w:r w:rsidRPr="00B95ADF">
        <w:rPr>
          <w:szCs w:val="24"/>
          <w:lang w:val="en"/>
        </w:rPr>
        <w:t>:</w:t>
      </w:r>
      <w:r w:rsidR="006A782C" w:rsidRPr="00B95ADF">
        <w:rPr>
          <w:szCs w:val="24"/>
          <w:lang w:val="en"/>
        </w:rPr>
        <w:t>23</w:t>
      </w:r>
      <w:r w:rsidRPr="00B95ADF">
        <w:rPr>
          <w:szCs w:val="24"/>
          <w:lang w:val="en"/>
        </w:rPr>
        <w:t>-</w:t>
      </w:r>
      <w:r w:rsidR="006A782C" w:rsidRPr="00B95ADF">
        <w:rPr>
          <w:szCs w:val="24"/>
          <w:lang w:val="en"/>
        </w:rPr>
        <w:t>24)</w:t>
      </w:r>
      <w:r w:rsidRPr="00B95ADF">
        <w:rPr>
          <w:szCs w:val="24"/>
          <w:lang w:val="en"/>
        </w:rPr>
        <w:t>.</w:t>
      </w:r>
    </w:p>
    <w:p w14:paraId="2CAB8C87" w14:textId="3449DC14" w:rsidR="006A782C" w:rsidRPr="00B95ADF" w:rsidRDefault="006A782C" w:rsidP="006A782C">
      <w:pPr>
        <w:pStyle w:val="Sc2-F"/>
        <w:rPr>
          <w:szCs w:val="24"/>
        </w:rPr>
      </w:pPr>
      <w:r w:rsidRPr="00B95ADF">
        <w:rPr>
          <w:szCs w:val="24"/>
          <w:vertAlign w:val="superscript"/>
          <w:lang w:val="en"/>
        </w:rPr>
        <w:t>12</w:t>
      </w:r>
      <w:r w:rsidR="002139ED" w:rsidRPr="00B95ADF">
        <w:rPr>
          <w:szCs w:val="24"/>
        </w:rPr>
        <w:t>…</w:t>
      </w:r>
      <w:r w:rsidRPr="00B95ADF">
        <w:rPr>
          <w:szCs w:val="24"/>
        </w:rPr>
        <w:t xml:space="preserve">he who believes in Me, the works that I do he will do also; and greater </w:t>
      </w:r>
      <w:r w:rsidRPr="00B95ADF">
        <w:rPr>
          <w:iCs/>
          <w:szCs w:val="24"/>
        </w:rPr>
        <w:t>works</w:t>
      </w:r>
      <w:r w:rsidRPr="00B95ADF">
        <w:rPr>
          <w:szCs w:val="24"/>
        </w:rPr>
        <w:t xml:space="preserve"> than these he will do, because I go to My Father. </w:t>
      </w:r>
      <w:r w:rsidRPr="00B95ADF">
        <w:rPr>
          <w:szCs w:val="24"/>
          <w:vertAlign w:val="superscript"/>
          <w:lang w:val="en"/>
        </w:rPr>
        <w:t>13</w:t>
      </w:r>
      <w:r w:rsidRPr="00B95ADF">
        <w:rPr>
          <w:szCs w:val="24"/>
        </w:rPr>
        <w:t xml:space="preserve">And </w:t>
      </w:r>
      <w:r w:rsidRPr="00B95ADF">
        <w:rPr>
          <w:szCs w:val="24"/>
          <w:u w:val="single"/>
        </w:rPr>
        <w:t>whatever you ask in My name</w:t>
      </w:r>
      <w:r w:rsidRPr="00B95ADF">
        <w:rPr>
          <w:szCs w:val="24"/>
        </w:rPr>
        <w:t xml:space="preserve">, that I will do, that the Father may be glorified in the Son. </w:t>
      </w:r>
      <w:r w:rsidRPr="00B95ADF">
        <w:rPr>
          <w:szCs w:val="24"/>
          <w:vertAlign w:val="superscript"/>
          <w:lang w:val="en"/>
        </w:rPr>
        <w:t>14</w:t>
      </w:r>
      <w:r w:rsidRPr="00B95ADF">
        <w:rPr>
          <w:szCs w:val="24"/>
        </w:rPr>
        <w:t xml:space="preserve">If you ask anything in My name, I will do </w:t>
      </w:r>
      <w:r w:rsidRPr="00B95ADF">
        <w:rPr>
          <w:iCs/>
          <w:szCs w:val="24"/>
        </w:rPr>
        <w:t>it</w:t>
      </w:r>
      <w:r w:rsidRPr="00B95ADF">
        <w:rPr>
          <w:szCs w:val="24"/>
        </w:rPr>
        <w:t xml:space="preserve">. (Jn. 14:12-14) </w:t>
      </w:r>
    </w:p>
    <w:p w14:paraId="688FDEFF" w14:textId="04BFDF7C" w:rsidR="002139ED" w:rsidRPr="00B95ADF" w:rsidRDefault="002139ED" w:rsidP="002139ED">
      <w:pPr>
        <w:pStyle w:val="Lv2-J"/>
      </w:pPr>
      <w:r w:rsidRPr="00B95ADF">
        <w:t xml:space="preserve">Access to God </w:t>
      </w:r>
      <w:r w:rsidR="00DB2DDD" w:rsidRPr="00B95ADF">
        <w:t>through Spirit</w:t>
      </w:r>
      <w:r w:rsidR="002078CA" w:rsidRPr="00B95ADF">
        <w:t>-</w:t>
      </w:r>
      <w:r w:rsidR="00DB2DDD" w:rsidRPr="00B95ADF">
        <w:t xml:space="preserve">led prayer includes the </w:t>
      </w:r>
      <w:r w:rsidRPr="00B95ADF">
        <w:t xml:space="preserve">assurance of </w:t>
      </w:r>
      <w:r w:rsidR="00DB2DDD" w:rsidRPr="00B95ADF">
        <w:t>God s</w:t>
      </w:r>
      <w:r w:rsidRPr="00B95ADF">
        <w:t>upply</w:t>
      </w:r>
      <w:r w:rsidR="00DB2DDD" w:rsidRPr="00B95ADF">
        <w:t>ing</w:t>
      </w:r>
      <w:r w:rsidRPr="00B95ADF">
        <w:t xml:space="preserve"> </w:t>
      </w:r>
      <w:r w:rsidR="00DB2DDD" w:rsidRPr="00B95ADF">
        <w:t>our needs</w:t>
      </w:r>
      <w:r w:rsidRPr="00B95ADF">
        <w:t xml:space="preserve">. </w:t>
      </w:r>
    </w:p>
    <w:p w14:paraId="0B466AA4" w14:textId="321E9426" w:rsidR="006A782C" w:rsidRPr="00B95ADF" w:rsidRDefault="006A782C" w:rsidP="006A782C">
      <w:pPr>
        <w:pStyle w:val="Sc2-F"/>
        <w:rPr>
          <w:szCs w:val="24"/>
        </w:rPr>
      </w:pPr>
      <w:r w:rsidRPr="00B95ADF">
        <w:rPr>
          <w:szCs w:val="24"/>
          <w:vertAlign w:val="superscript"/>
          <w:lang w:val="en"/>
        </w:rPr>
        <w:t>23</w:t>
      </w:r>
      <w:r w:rsidRPr="00B95ADF">
        <w:rPr>
          <w:szCs w:val="24"/>
        </w:rPr>
        <w:t xml:space="preserve">“…I say to you, </w:t>
      </w:r>
      <w:r w:rsidRPr="00B95ADF">
        <w:rPr>
          <w:szCs w:val="24"/>
          <w:u w:val="single"/>
        </w:rPr>
        <w:t>whatever you ask</w:t>
      </w:r>
      <w:r w:rsidRPr="00B95ADF">
        <w:rPr>
          <w:szCs w:val="24"/>
        </w:rPr>
        <w:t xml:space="preserve"> the Father </w:t>
      </w:r>
      <w:r w:rsidRPr="00B95ADF">
        <w:rPr>
          <w:szCs w:val="24"/>
          <w:u w:val="single"/>
        </w:rPr>
        <w:t>in My name</w:t>
      </w:r>
      <w:r w:rsidRPr="00B95ADF">
        <w:rPr>
          <w:szCs w:val="24"/>
        </w:rPr>
        <w:t xml:space="preserve"> He will give you</w:t>
      </w:r>
      <w:r w:rsidR="002078CA" w:rsidRPr="00B95ADF">
        <w:rPr>
          <w:szCs w:val="24"/>
        </w:rPr>
        <w:t>…</w:t>
      </w:r>
      <w:r w:rsidR="00DB2DDD" w:rsidRPr="00B95ADF">
        <w:rPr>
          <w:szCs w:val="24"/>
        </w:rPr>
        <w:t xml:space="preserve"> (</w:t>
      </w:r>
      <w:r w:rsidRPr="00B95ADF">
        <w:rPr>
          <w:szCs w:val="24"/>
        </w:rPr>
        <w:t xml:space="preserve">Jn. 16:23) </w:t>
      </w:r>
    </w:p>
    <w:p w14:paraId="4868C48F" w14:textId="28114725" w:rsidR="00DB2DDD" w:rsidRPr="00B95ADF" w:rsidRDefault="00DB2DDD" w:rsidP="00DB2DDD">
      <w:pPr>
        <w:pStyle w:val="Sc2-F"/>
      </w:pPr>
      <w:r w:rsidRPr="00B95ADF">
        <w:rPr>
          <w:rStyle w:val="MyWordStyleChar"/>
          <w:vertAlign w:val="superscript"/>
          <w:lang w:val="en"/>
        </w:rPr>
        <w:t>19</w:t>
      </w:r>
      <w:r w:rsidRPr="00B95ADF">
        <w:t xml:space="preserve">My God shall </w:t>
      </w:r>
      <w:r w:rsidRPr="00B95ADF">
        <w:rPr>
          <w:u w:val="single"/>
        </w:rPr>
        <w:t>supply all your need</w:t>
      </w:r>
      <w:r w:rsidRPr="00B95ADF">
        <w:t xml:space="preserve"> according to His riches in glory by Christ Jesus. (Phil. 4:19) </w:t>
      </w:r>
    </w:p>
    <w:p w14:paraId="5F00BE9A" w14:textId="77777777" w:rsidR="00C5059F" w:rsidRPr="00B95ADF" w:rsidRDefault="00C5059F" w:rsidP="00C5059F">
      <w:pPr>
        <w:keepLines/>
        <w:numPr>
          <w:ilvl w:val="1"/>
          <w:numId w:val="1"/>
        </w:numPr>
        <w:tabs>
          <w:tab w:val="num" w:pos="1152"/>
        </w:tabs>
        <w:spacing w:before="240" w:after="120"/>
        <w:ind w:left="1152" w:hanging="576"/>
        <w:rPr>
          <w:color w:val="000000" w:themeColor="text1"/>
          <w:szCs w:val="24"/>
        </w:rPr>
      </w:pPr>
      <w:r w:rsidRPr="00B95ADF">
        <w:rPr>
          <w:bCs/>
          <w:color w:val="000000" w:themeColor="text1"/>
          <w:szCs w:val="24"/>
        </w:rPr>
        <w:t xml:space="preserve">To be “in” the Father or the Son includes being in agreement with what He thinks, feels, and says. </w:t>
      </w:r>
      <w:r w:rsidRPr="00B95ADF">
        <w:rPr>
          <w:color w:val="000000" w:themeColor="text1"/>
          <w:szCs w:val="24"/>
        </w:rPr>
        <w:t>This lifestyle is not out of reach because Jesus sent a divine Helper to us (14:16, 26).</w:t>
      </w:r>
    </w:p>
    <w:p w14:paraId="237AE827" w14:textId="67712AE8" w:rsidR="00DB2DDD" w:rsidRPr="00B95ADF" w:rsidRDefault="00DB2DDD" w:rsidP="00062B17">
      <w:pPr>
        <w:pStyle w:val="Lv2-J"/>
        <w:rPr>
          <w:color w:val="000000" w:themeColor="text1"/>
          <w:szCs w:val="24"/>
        </w:rPr>
      </w:pPr>
      <w:r w:rsidRPr="00B95ADF">
        <w:rPr>
          <w:szCs w:val="24"/>
        </w:rPr>
        <w:t xml:space="preserve">We must see the </w:t>
      </w:r>
      <w:r w:rsidR="000B5C87" w:rsidRPr="00B95ADF">
        <w:rPr>
          <w:szCs w:val="24"/>
        </w:rPr>
        <w:t xml:space="preserve">significance of </w:t>
      </w:r>
      <w:r w:rsidR="002C67D2" w:rsidRPr="00B95ADF">
        <w:rPr>
          <w:szCs w:val="24"/>
        </w:rPr>
        <w:t xml:space="preserve">speaking </w:t>
      </w:r>
      <w:r w:rsidR="000B5C87" w:rsidRPr="00B95ADF">
        <w:rPr>
          <w:szCs w:val="24"/>
        </w:rPr>
        <w:t>words</w:t>
      </w:r>
      <w:r w:rsidRPr="00B95ADF">
        <w:rPr>
          <w:szCs w:val="24"/>
        </w:rPr>
        <w:t xml:space="preserve">. </w:t>
      </w:r>
      <w:r w:rsidRPr="00B95ADF">
        <w:rPr>
          <w:color w:val="000000" w:themeColor="text1"/>
          <w:szCs w:val="24"/>
        </w:rPr>
        <w:t>Our words are in His heart, and His words are in our heart. Our active intimacy and union with Jesus grow by speaking words (15:7)—the Christian life is an ongoing dialogue with a Person. Jesus</w:t>
      </w:r>
      <w:r w:rsidR="00A976BD" w:rsidRPr="00B95ADF">
        <w:rPr>
          <w:color w:val="000000" w:themeColor="text1"/>
          <w:szCs w:val="24"/>
        </w:rPr>
        <w:t>’</w:t>
      </w:r>
      <w:r w:rsidRPr="00B95ADF">
        <w:rPr>
          <w:color w:val="000000" w:themeColor="text1"/>
          <w:szCs w:val="24"/>
        </w:rPr>
        <w:t xml:space="preserve"> words are </w:t>
      </w:r>
      <w:r w:rsidRPr="00B95ADF">
        <w:rPr>
          <w:i/>
          <w:iCs/>
          <w:color w:val="000000" w:themeColor="text1"/>
          <w:szCs w:val="24"/>
        </w:rPr>
        <w:t>spirit and life</w:t>
      </w:r>
      <w:r w:rsidRPr="00B95ADF">
        <w:rPr>
          <w:color w:val="000000" w:themeColor="text1"/>
          <w:szCs w:val="24"/>
        </w:rPr>
        <w:t xml:space="preserve"> (Jn. 6:63), and His Word is </w:t>
      </w:r>
      <w:r w:rsidRPr="00B95ADF">
        <w:rPr>
          <w:i/>
          <w:iCs/>
          <w:color w:val="000000" w:themeColor="text1"/>
          <w:szCs w:val="24"/>
        </w:rPr>
        <w:t>living and active</w:t>
      </w:r>
      <w:r w:rsidRPr="00B95ADF">
        <w:rPr>
          <w:color w:val="000000" w:themeColor="text1"/>
          <w:szCs w:val="24"/>
        </w:rPr>
        <w:t xml:space="preserve"> (Heb. 4:12). </w:t>
      </w:r>
      <w:bookmarkStart w:id="44" w:name="_Hlk68186975"/>
      <w:r w:rsidRPr="00B95ADF">
        <w:rPr>
          <w:color w:val="000000" w:themeColor="text1"/>
          <w:szCs w:val="24"/>
        </w:rPr>
        <w:t>Over time, what He thinks, feels</w:t>
      </w:r>
      <w:r w:rsidR="0047776B" w:rsidRPr="00B95ADF">
        <w:rPr>
          <w:color w:val="000000" w:themeColor="text1"/>
          <w:szCs w:val="24"/>
        </w:rPr>
        <w:t>,</w:t>
      </w:r>
      <w:r w:rsidRPr="00B95ADF">
        <w:rPr>
          <w:color w:val="000000" w:themeColor="text1"/>
          <w:szCs w:val="24"/>
        </w:rPr>
        <w:t xml:space="preserve"> and says gradually fills our hearts. </w:t>
      </w:r>
      <w:bookmarkEnd w:id="44"/>
    </w:p>
    <w:p w14:paraId="1F38BE9D" w14:textId="77777777" w:rsidR="00DB2DDD" w:rsidRPr="00B95ADF" w:rsidRDefault="00DB2DDD" w:rsidP="00DB2DDD">
      <w:pPr>
        <w:pStyle w:val="Sc2-F"/>
        <w:rPr>
          <w:szCs w:val="24"/>
        </w:rPr>
      </w:pPr>
      <w:r w:rsidRPr="00B95ADF">
        <w:rPr>
          <w:szCs w:val="24"/>
          <w:vertAlign w:val="superscript"/>
          <w:lang w:val="en"/>
        </w:rPr>
        <w:t>7</w:t>
      </w:r>
      <w:r w:rsidRPr="00B95ADF">
        <w:rPr>
          <w:szCs w:val="24"/>
        </w:rPr>
        <w:t xml:space="preserve">If…My words abide in you, you will </w:t>
      </w:r>
      <w:r w:rsidRPr="00B95ADF">
        <w:rPr>
          <w:szCs w:val="24"/>
          <w:u w:val="single"/>
        </w:rPr>
        <w:t>ask</w:t>
      </w:r>
      <w:r w:rsidRPr="00B95ADF">
        <w:rPr>
          <w:szCs w:val="24"/>
        </w:rPr>
        <w:t xml:space="preserve"> what you desire, and </w:t>
      </w:r>
      <w:r w:rsidRPr="00B95ADF">
        <w:rPr>
          <w:szCs w:val="24"/>
          <w:u w:val="single"/>
        </w:rPr>
        <w:t>it shall be done for you</w:t>
      </w:r>
      <w:r w:rsidRPr="00B95ADF">
        <w:rPr>
          <w:szCs w:val="24"/>
        </w:rPr>
        <w:t xml:space="preserve">. (Jn. 15:7) </w:t>
      </w:r>
    </w:p>
    <w:p w14:paraId="2448434D" w14:textId="493BF770" w:rsidR="003C3691" w:rsidRPr="00B95ADF" w:rsidRDefault="003C3691" w:rsidP="003C3691">
      <w:pPr>
        <w:pStyle w:val="Lv4-L"/>
        <w:numPr>
          <w:ilvl w:val="1"/>
          <w:numId w:val="1"/>
        </w:numPr>
        <w:tabs>
          <w:tab w:val="clear" w:pos="2304"/>
          <w:tab w:val="left" w:pos="1152"/>
        </w:tabs>
        <w:spacing w:before="240"/>
        <w:ind w:left="1152" w:hanging="576"/>
        <w:outlineLvl w:val="9"/>
        <w:rPr>
          <w:szCs w:val="24"/>
        </w:rPr>
      </w:pPr>
      <w:bookmarkStart w:id="45" w:name="_Hlk31177999"/>
      <w:bookmarkStart w:id="46" w:name="_Hlk32515326"/>
      <w:r w:rsidRPr="00B95ADF">
        <w:rPr>
          <w:szCs w:val="24"/>
        </w:rPr>
        <w:t xml:space="preserve">I see 5 parts of the “intimacy process” with God—they overlap and flow together, yet it begins with </w:t>
      </w:r>
      <w:r w:rsidRPr="00B95ADF">
        <w:rPr>
          <w:i/>
          <w:iCs/>
          <w:szCs w:val="24"/>
        </w:rPr>
        <w:t>knowing</w:t>
      </w:r>
      <w:r w:rsidRPr="00B95ADF">
        <w:rPr>
          <w:szCs w:val="24"/>
        </w:rPr>
        <w:t xml:space="preserve"> the truth mentally (Jn. 8:32). The 5 parts are </w:t>
      </w:r>
      <w:r w:rsidRPr="00B95ADF">
        <w:rPr>
          <w:i/>
          <w:iCs/>
          <w:szCs w:val="24"/>
        </w:rPr>
        <w:t>knowledge</w:t>
      </w:r>
      <w:r w:rsidRPr="00B95ADF">
        <w:rPr>
          <w:szCs w:val="24"/>
        </w:rPr>
        <w:t xml:space="preserve">, </w:t>
      </w:r>
      <w:r w:rsidRPr="00B95ADF">
        <w:rPr>
          <w:i/>
          <w:iCs/>
          <w:szCs w:val="24"/>
        </w:rPr>
        <w:t>conversation</w:t>
      </w:r>
      <w:r w:rsidRPr="00B95ADF">
        <w:rPr>
          <w:szCs w:val="24"/>
        </w:rPr>
        <w:t xml:space="preserve">, </w:t>
      </w:r>
      <w:r w:rsidRPr="00B95ADF">
        <w:rPr>
          <w:i/>
          <w:iCs/>
          <w:szCs w:val="24"/>
        </w:rPr>
        <w:t>illumination</w:t>
      </w:r>
      <w:r w:rsidRPr="00B95ADF">
        <w:rPr>
          <w:szCs w:val="24"/>
        </w:rPr>
        <w:t xml:space="preserve">, </w:t>
      </w:r>
      <w:r w:rsidRPr="00B95ADF">
        <w:rPr>
          <w:i/>
          <w:iCs/>
          <w:szCs w:val="24"/>
        </w:rPr>
        <w:t>inspiration</w:t>
      </w:r>
      <w:r w:rsidRPr="00B95ADF">
        <w:rPr>
          <w:szCs w:val="24"/>
        </w:rPr>
        <w:t xml:space="preserve">, and then </w:t>
      </w:r>
      <w:r w:rsidRPr="00B95ADF">
        <w:rPr>
          <w:i/>
          <w:iCs/>
          <w:szCs w:val="24"/>
        </w:rPr>
        <w:t>transformation</w:t>
      </w:r>
      <w:r w:rsidRPr="00B95ADF">
        <w:rPr>
          <w:szCs w:val="24"/>
        </w:rPr>
        <w:t xml:space="preserve"> which </w:t>
      </w:r>
      <w:r w:rsidR="00635797" w:rsidRPr="00B95ADF">
        <w:rPr>
          <w:szCs w:val="24"/>
        </w:rPr>
        <w:t>are</w:t>
      </w:r>
      <w:r w:rsidRPr="00B95ADF">
        <w:rPr>
          <w:szCs w:val="24"/>
        </w:rPr>
        <w:t xml:space="preserve"> deeply satisfying, pleasurable</w:t>
      </w:r>
      <w:r w:rsidR="00493E4E" w:rsidRPr="00B95ADF">
        <w:rPr>
          <w:szCs w:val="24"/>
        </w:rPr>
        <w:t>,</w:t>
      </w:r>
      <w:r w:rsidRPr="00B95ADF">
        <w:rPr>
          <w:szCs w:val="24"/>
        </w:rPr>
        <w:t xml:space="preserve"> and unifying. </w:t>
      </w:r>
    </w:p>
    <w:p w14:paraId="14B8A022" w14:textId="77777777" w:rsidR="00C5059F" w:rsidRPr="00B95ADF" w:rsidRDefault="00C5059F" w:rsidP="00C5059F">
      <w:pPr>
        <w:keepLines/>
        <w:numPr>
          <w:ilvl w:val="1"/>
          <w:numId w:val="1"/>
        </w:numPr>
        <w:tabs>
          <w:tab w:val="left" w:pos="1152"/>
        </w:tabs>
        <w:spacing w:before="240" w:after="120"/>
        <w:ind w:left="1152" w:hanging="576"/>
        <w:rPr>
          <w:color w:val="000000" w:themeColor="text1"/>
          <w:szCs w:val="24"/>
        </w:rPr>
      </w:pPr>
      <w:bookmarkStart w:id="47" w:name="_Hlk529648041"/>
      <w:r w:rsidRPr="00B95ADF">
        <w:rPr>
          <w:color w:val="000000" w:themeColor="text1"/>
          <w:szCs w:val="24"/>
        </w:rPr>
        <w:t xml:space="preserve">Hosea taught that returning to the Lord includes bringing words to speak to Him (Hos. 14:1-3). </w:t>
      </w:r>
      <w:bookmarkStart w:id="48" w:name="_Hlk67075230"/>
    </w:p>
    <w:bookmarkEnd w:id="48"/>
    <w:p w14:paraId="09E3FC04" w14:textId="77777777" w:rsidR="00C5059F" w:rsidRPr="00B95ADF" w:rsidRDefault="00C5059F" w:rsidP="00C5059F">
      <w:pPr>
        <w:pStyle w:val="Sc2-F"/>
        <w:rPr>
          <w:color w:val="000000" w:themeColor="text1"/>
          <w:szCs w:val="24"/>
        </w:rPr>
      </w:pPr>
      <w:r w:rsidRPr="00B95ADF">
        <w:rPr>
          <w:color w:val="000000" w:themeColor="text1"/>
          <w:szCs w:val="24"/>
          <w:vertAlign w:val="superscript"/>
        </w:rPr>
        <w:t>1</w:t>
      </w:r>
      <w:r w:rsidRPr="00B95ADF">
        <w:rPr>
          <w:color w:val="000000" w:themeColor="text1"/>
          <w:szCs w:val="24"/>
        </w:rPr>
        <w:t xml:space="preserve">O Israel, </w:t>
      </w:r>
      <w:r w:rsidRPr="00B95ADF">
        <w:rPr>
          <w:color w:val="000000" w:themeColor="text1"/>
          <w:szCs w:val="24"/>
          <w:u w:val="single"/>
        </w:rPr>
        <w:t xml:space="preserve">return to the </w:t>
      </w:r>
      <w:r w:rsidRPr="00B95ADF">
        <w:rPr>
          <w:smallCaps/>
          <w:color w:val="000000" w:themeColor="text1"/>
          <w:szCs w:val="24"/>
          <w:u w:val="single"/>
        </w:rPr>
        <w:t>Lord</w:t>
      </w:r>
      <w:r w:rsidRPr="00B95ADF">
        <w:rPr>
          <w:color w:val="000000" w:themeColor="text1"/>
          <w:szCs w:val="24"/>
        </w:rPr>
        <w:t>…</w:t>
      </w:r>
      <w:r w:rsidRPr="00B95ADF">
        <w:rPr>
          <w:color w:val="000000" w:themeColor="text1"/>
          <w:szCs w:val="24"/>
          <w:vertAlign w:val="superscript"/>
        </w:rPr>
        <w:t>2</w:t>
      </w:r>
      <w:r w:rsidRPr="00B95ADF">
        <w:rPr>
          <w:color w:val="000000" w:themeColor="text1"/>
          <w:szCs w:val="24"/>
          <w:u w:val="single"/>
        </w:rPr>
        <w:t>Take words with you</w:t>
      </w:r>
      <w:r w:rsidRPr="00B95ADF">
        <w:rPr>
          <w:color w:val="000000" w:themeColor="text1"/>
          <w:szCs w:val="24"/>
        </w:rPr>
        <w:t xml:space="preserve">, and return to the </w:t>
      </w:r>
      <w:r w:rsidRPr="00B95ADF">
        <w:rPr>
          <w:smallCaps/>
          <w:color w:val="000000" w:themeColor="text1"/>
          <w:szCs w:val="24"/>
        </w:rPr>
        <w:t>Lord</w:t>
      </w:r>
      <w:r w:rsidRPr="00B95ADF">
        <w:rPr>
          <w:color w:val="000000" w:themeColor="text1"/>
          <w:szCs w:val="24"/>
        </w:rPr>
        <w:t xml:space="preserve">. </w:t>
      </w:r>
      <w:bookmarkStart w:id="49" w:name="_Hlk529647204"/>
      <w:r w:rsidRPr="00B95ADF">
        <w:rPr>
          <w:color w:val="000000" w:themeColor="text1"/>
          <w:szCs w:val="24"/>
        </w:rPr>
        <w:t>(Hos. 14:1-2)</w:t>
      </w:r>
    </w:p>
    <w:p w14:paraId="63403D9A" w14:textId="77777777" w:rsidR="00C5059F" w:rsidRPr="00B95ADF" w:rsidRDefault="00C5059F" w:rsidP="00C5059F">
      <w:pPr>
        <w:keepLines/>
        <w:numPr>
          <w:ilvl w:val="1"/>
          <w:numId w:val="1"/>
        </w:numPr>
        <w:tabs>
          <w:tab w:val="left" w:pos="1152"/>
        </w:tabs>
        <w:spacing w:before="240" w:after="120"/>
        <w:ind w:left="1152" w:hanging="576"/>
        <w:rPr>
          <w:color w:val="000000" w:themeColor="text1"/>
          <w:szCs w:val="24"/>
        </w:rPr>
      </w:pPr>
      <w:bookmarkStart w:id="50" w:name="_Hlk68183917"/>
      <w:bookmarkStart w:id="51" w:name="_Hlk68190945"/>
      <w:bookmarkEnd w:id="47"/>
      <w:bookmarkEnd w:id="49"/>
      <w:r w:rsidRPr="00B95ADF">
        <w:rPr>
          <w:color w:val="000000" w:themeColor="text1"/>
          <w:szCs w:val="24"/>
        </w:rPr>
        <w:t>It is a common error to try to live the Christian life without Christ—</w:t>
      </w:r>
      <w:r w:rsidRPr="00B95ADF">
        <w:rPr>
          <w:i/>
          <w:iCs/>
          <w:color w:val="000000" w:themeColor="text1"/>
          <w:szCs w:val="24"/>
        </w:rPr>
        <w:t>without conversation with Him</w:t>
      </w:r>
      <w:r w:rsidRPr="00B95ADF">
        <w:rPr>
          <w:color w:val="000000" w:themeColor="text1"/>
          <w:szCs w:val="24"/>
        </w:rPr>
        <w:t xml:space="preserve">. </w:t>
      </w:r>
    </w:p>
    <w:p w14:paraId="311A3924" w14:textId="523754F1" w:rsidR="000B5C87" w:rsidRPr="00B95ADF" w:rsidRDefault="002C67D2" w:rsidP="00DF568A">
      <w:pPr>
        <w:pStyle w:val="Lv1-H"/>
        <w:rPr>
          <w:szCs w:val="24"/>
        </w:rPr>
      </w:pPr>
      <w:bookmarkStart w:id="52" w:name="_Hlk74734559"/>
      <w:bookmarkEnd w:id="45"/>
      <w:bookmarkEnd w:id="46"/>
      <w:bookmarkEnd w:id="50"/>
      <w:bookmarkEnd w:id="51"/>
      <w:r w:rsidRPr="00B95ADF">
        <w:rPr>
          <w:szCs w:val="24"/>
        </w:rPr>
        <w:t>theme #1</w:t>
      </w:r>
      <w:r w:rsidR="0069164C" w:rsidRPr="00B95ADF">
        <w:rPr>
          <w:szCs w:val="24"/>
        </w:rPr>
        <w:t>0</w:t>
      </w:r>
      <w:r w:rsidRPr="00B95ADF">
        <w:rPr>
          <w:szCs w:val="24"/>
        </w:rPr>
        <w:t>—</w:t>
      </w:r>
      <w:bookmarkEnd w:id="52"/>
      <w:r w:rsidR="000B5C87" w:rsidRPr="00B95ADF">
        <w:rPr>
          <w:szCs w:val="24"/>
        </w:rPr>
        <w:t xml:space="preserve">Betrayal </w:t>
      </w:r>
      <w:r w:rsidR="00291770" w:rsidRPr="00B95ADF">
        <w:rPr>
          <w:szCs w:val="24"/>
        </w:rPr>
        <w:t xml:space="preserve">and failure and how Jesus responds to them </w:t>
      </w:r>
    </w:p>
    <w:p w14:paraId="604420AF" w14:textId="496A4F7F" w:rsidR="00664475" w:rsidRPr="00B95ADF" w:rsidRDefault="00291770" w:rsidP="00AD238F">
      <w:pPr>
        <w:keepLines/>
        <w:numPr>
          <w:ilvl w:val="1"/>
          <w:numId w:val="1"/>
        </w:numPr>
        <w:tabs>
          <w:tab w:val="num" w:pos="1152"/>
        </w:tabs>
        <w:spacing w:before="240" w:after="120"/>
        <w:ind w:left="1152" w:hanging="576"/>
        <w:rPr>
          <w:szCs w:val="24"/>
        </w:rPr>
      </w:pPr>
      <w:r w:rsidRPr="00B95ADF">
        <w:rPr>
          <w:szCs w:val="24"/>
        </w:rPr>
        <w:t>Th</w:t>
      </w:r>
      <w:r w:rsidR="00635797" w:rsidRPr="00B95ADF">
        <w:rPr>
          <w:szCs w:val="24"/>
        </w:rPr>
        <w:t>is</w:t>
      </w:r>
      <w:r w:rsidRPr="00B95ADF">
        <w:rPr>
          <w:szCs w:val="24"/>
        </w:rPr>
        <w:t xml:space="preserve"> theme </w:t>
      </w:r>
      <w:r w:rsidR="00635797" w:rsidRPr="00B95ADF">
        <w:rPr>
          <w:szCs w:val="24"/>
        </w:rPr>
        <w:t>is</w:t>
      </w:r>
      <w:r w:rsidRPr="00B95ADF">
        <w:rPr>
          <w:szCs w:val="24"/>
        </w:rPr>
        <w:t xml:space="preserve"> how Jesus treats those who betray and fail Him—both enemies and sincere believers</w:t>
      </w:r>
      <w:r w:rsidR="00635797" w:rsidRPr="00B95ADF">
        <w:rPr>
          <w:szCs w:val="24"/>
        </w:rPr>
        <w:t xml:space="preserve">, e.g., </w:t>
      </w:r>
      <w:bookmarkStart w:id="53" w:name="_Hlk74915342"/>
      <w:r w:rsidR="00635797" w:rsidRPr="00B95ADF">
        <w:rPr>
          <w:szCs w:val="24"/>
        </w:rPr>
        <w:t>t</w:t>
      </w:r>
      <w:r w:rsidR="000B5C87" w:rsidRPr="00B95ADF">
        <w:t xml:space="preserve">he crisis of the pain of betrayal </w:t>
      </w:r>
      <w:r w:rsidR="007F25C7" w:rsidRPr="00B95ADF">
        <w:t>by</w:t>
      </w:r>
      <w:r w:rsidR="000B5C87" w:rsidRPr="00B95ADF">
        <w:t xml:space="preserve"> a trusted friend and team member—Judas</w:t>
      </w:r>
      <w:r w:rsidR="00664475" w:rsidRPr="00B95ADF">
        <w:t xml:space="preserve"> (13:2, 11, 18, </w:t>
      </w:r>
      <w:r w:rsidR="00664475" w:rsidRPr="00B95ADF">
        <w:br/>
        <w:t xml:space="preserve">21-30; 17:12). </w:t>
      </w:r>
      <w:r w:rsidR="000B5C87" w:rsidRPr="00B95ADF">
        <w:rPr>
          <w:szCs w:val="24"/>
        </w:rPr>
        <w:t>Judas</w:t>
      </w:r>
      <w:r w:rsidR="00A976BD" w:rsidRPr="00B95ADF">
        <w:rPr>
          <w:szCs w:val="24"/>
        </w:rPr>
        <w:t>’</w:t>
      </w:r>
      <w:r w:rsidR="000B5C87" w:rsidRPr="00B95ADF">
        <w:rPr>
          <w:szCs w:val="24"/>
        </w:rPr>
        <w:t xml:space="preserve"> betrayal of Jesus</w:t>
      </w:r>
      <w:r w:rsidR="00E93672" w:rsidRPr="00B95ADF">
        <w:rPr>
          <w:szCs w:val="24"/>
        </w:rPr>
        <w:t>,</w:t>
      </w:r>
      <w:r w:rsidR="000B5C87" w:rsidRPr="00B95ADF">
        <w:rPr>
          <w:szCs w:val="24"/>
        </w:rPr>
        <w:t xml:space="preserve"> leading to His death</w:t>
      </w:r>
      <w:r w:rsidR="00E93672" w:rsidRPr="00B95ADF">
        <w:rPr>
          <w:szCs w:val="24"/>
        </w:rPr>
        <w:t>,</w:t>
      </w:r>
      <w:r w:rsidR="000B5C87" w:rsidRPr="00B95ADF">
        <w:rPr>
          <w:szCs w:val="24"/>
        </w:rPr>
        <w:t xml:space="preserve"> was also a betrayal of the eleven</w:t>
      </w:r>
      <w:r w:rsidR="00635797" w:rsidRPr="00B95ADF">
        <w:rPr>
          <w:szCs w:val="24"/>
        </w:rPr>
        <w:t>.</w:t>
      </w:r>
    </w:p>
    <w:p w14:paraId="4A94F8BF" w14:textId="22752DF3" w:rsidR="00664475" w:rsidRPr="00B95ADF" w:rsidRDefault="00664475" w:rsidP="00291770">
      <w:pPr>
        <w:pStyle w:val="Sc2-F"/>
      </w:pPr>
      <w:r w:rsidRPr="00B95ADF">
        <w:rPr>
          <w:rStyle w:val="MyWordStyleChar"/>
          <w:vertAlign w:val="superscript"/>
          <w:lang w:val="en"/>
        </w:rPr>
        <w:t>2</w:t>
      </w:r>
      <w:r w:rsidRPr="00B95ADF">
        <w:t xml:space="preserve">And </w:t>
      </w:r>
      <w:r w:rsidR="00291770" w:rsidRPr="00B95ADF">
        <w:t>s</w:t>
      </w:r>
      <w:r w:rsidRPr="00B95ADF">
        <w:t xml:space="preserve">upper being ended, the </w:t>
      </w:r>
      <w:r w:rsidRPr="00B95ADF">
        <w:rPr>
          <w:u w:val="single"/>
        </w:rPr>
        <w:t>devil having already put it into the heart of Judas</w:t>
      </w:r>
      <w:r w:rsidRPr="00B95ADF">
        <w:t>…to betray Him</w:t>
      </w:r>
      <w:r w:rsidR="00291770" w:rsidRPr="00B95ADF">
        <w:t xml:space="preserve"> …</w:t>
      </w:r>
      <w:r w:rsidRPr="00B95ADF">
        <w:rPr>
          <w:rStyle w:val="MyWordStyleChar"/>
          <w:vertAlign w:val="superscript"/>
          <w:lang w:val="en"/>
        </w:rPr>
        <w:t>11</w:t>
      </w:r>
      <w:r w:rsidRPr="00B95ADF">
        <w:rPr>
          <w:u w:val="single"/>
        </w:rPr>
        <w:t>He knew</w:t>
      </w:r>
      <w:r w:rsidRPr="00B95ADF">
        <w:t xml:space="preserve"> who would betray Him…</w:t>
      </w:r>
      <w:r w:rsidRPr="00B95ADF">
        <w:rPr>
          <w:rStyle w:val="MyWordStyleChar"/>
          <w:vertAlign w:val="superscript"/>
          <w:lang w:val="en"/>
        </w:rPr>
        <w:t>18</w:t>
      </w:r>
      <w:r w:rsidR="00683BDD" w:rsidRPr="00B95ADF">
        <w:t>“</w:t>
      </w:r>
      <w:r w:rsidRPr="00B95ADF">
        <w:rPr>
          <w:u w:val="single"/>
        </w:rPr>
        <w:t>I know</w:t>
      </w:r>
      <w:r w:rsidRPr="00B95ADF">
        <w:t xml:space="preserve"> whom I have chosen; but that the Scripture may be fulfilled, </w:t>
      </w:r>
      <w:r w:rsidR="00A976BD" w:rsidRPr="00B95ADF">
        <w:t>‘</w:t>
      </w:r>
      <w:r w:rsidRPr="00B95ADF">
        <w:rPr>
          <w:iCs/>
        </w:rPr>
        <w:t>He who eats</w:t>
      </w:r>
      <w:r w:rsidRPr="00B95ADF">
        <w:t xml:space="preserve"> bread with Me has lifted up his heel against Me.</w:t>
      </w:r>
      <w:r w:rsidR="00683BDD" w:rsidRPr="00B95ADF">
        <w:t>’</w:t>
      </w:r>
      <w:r w:rsidRPr="00B95ADF">
        <w:t>” (Jn. 13:</w:t>
      </w:r>
      <w:r w:rsidR="00291770" w:rsidRPr="00B95ADF">
        <w:t>2, 11, 18</w:t>
      </w:r>
      <w:r w:rsidRPr="00B95ADF">
        <w:t xml:space="preserve">) </w:t>
      </w:r>
    </w:p>
    <w:p w14:paraId="7CD587BC" w14:textId="2B3ACD87" w:rsidR="00291770" w:rsidRPr="00B95ADF" w:rsidRDefault="00291770" w:rsidP="00291770">
      <w:pPr>
        <w:pStyle w:val="Sc2-F"/>
      </w:pPr>
      <w:r w:rsidRPr="00B95ADF">
        <w:rPr>
          <w:rStyle w:val="MyWordStyleChar"/>
          <w:vertAlign w:val="superscript"/>
          <w:lang w:val="en"/>
        </w:rPr>
        <w:t>50</w:t>
      </w:r>
      <w:r w:rsidRPr="00B95ADF">
        <w:t>But Jesus said to him</w:t>
      </w:r>
      <w:r w:rsidR="000C5F2F" w:rsidRPr="00B95ADF">
        <w:rPr>
          <w:b w:val="0"/>
          <w:bCs/>
        </w:rPr>
        <w:t xml:space="preserve"> [Judas]</w:t>
      </w:r>
      <w:r w:rsidRPr="00B95ADF">
        <w:t>, “</w:t>
      </w:r>
      <w:r w:rsidRPr="00B95ADF">
        <w:rPr>
          <w:u w:val="single"/>
        </w:rPr>
        <w:t>Friend, why have you come</w:t>
      </w:r>
      <w:r w:rsidRPr="00B95ADF">
        <w:t xml:space="preserve">?” (Mt. 26:50) </w:t>
      </w:r>
    </w:p>
    <w:bookmarkEnd w:id="53"/>
    <w:p w14:paraId="0AF3CAF7" w14:textId="21031D2D" w:rsidR="0069164C" w:rsidRPr="00B95ADF" w:rsidRDefault="00291770" w:rsidP="00291770">
      <w:pPr>
        <w:pStyle w:val="Lv2-J"/>
        <w:rPr>
          <w:szCs w:val="24"/>
        </w:rPr>
      </w:pPr>
      <w:r w:rsidRPr="00B95ADF">
        <w:rPr>
          <w:szCs w:val="24"/>
        </w:rPr>
        <w:t xml:space="preserve">The crisis of denying Jesus that very night </w:t>
      </w:r>
      <w:r w:rsidR="00CC3A52" w:rsidRPr="00B95ADF">
        <w:rPr>
          <w:szCs w:val="24"/>
        </w:rPr>
        <w:t>w</w:t>
      </w:r>
      <w:r w:rsidRPr="00B95ADF">
        <w:rPr>
          <w:szCs w:val="24"/>
        </w:rPr>
        <w:t>as one of their greatest personal failures (13:</w:t>
      </w:r>
      <w:r w:rsidR="0069164C" w:rsidRPr="00B95ADF">
        <w:rPr>
          <w:szCs w:val="24"/>
        </w:rPr>
        <w:t>38; 16:33</w:t>
      </w:r>
      <w:r w:rsidRPr="00B95ADF">
        <w:rPr>
          <w:szCs w:val="24"/>
        </w:rPr>
        <w:t>)</w:t>
      </w:r>
      <w:r w:rsidR="0069164C" w:rsidRPr="00B95ADF">
        <w:rPr>
          <w:szCs w:val="24"/>
        </w:rPr>
        <w:t>.</w:t>
      </w:r>
      <w:r w:rsidRPr="00B95ADF">
        <w:rPr>
          <w:szCs w:val="24"/>
        </w:rPr>
        <w:t xml:space="preserve"> </w:t>
      </w:r>
    </w:p>
    <w:p w14:paraId="4C2A9F5D" w14:textId="2B51215C" w:rsidR="00291770" w:rsidRPr="00B95ADF" w:rsidRDefault="00291770" w:rsidP="00291770">
      <w:pPr>
        <w:pStyle w:val="Sc2-F"/>
      </w:pPr>
      <w:r w:rsidRPr="00B95ADF">
        <w:rPr>
          <w:rStyle w:val="MyWordStyleChar"/>
          <w:vertAlign w:val="superscript"/>
          <w:lang w:val="en"/>
        </w:rPr>
        <w:t>38</w:t>
      </w:r>
      <w:r w:rsidRPr="00B95ADF">
        <w:t xml:space="preserve">Jesus answered him </w:t>
      </w:r>
      <w:r w:rsidRPr="00B95ADF">
        <w:rPr>
          <w:b w:val="0"/>
          <w:bCs/>
        </w:rPr>
        <w:t>[Peter]</w:t>
      </w:r>
      <w:r w:rsidRPr="00B95ADF">
        <w:t>, “</w:t>
      </w:r>
      <w:r w:rsidR="000C5F2F" w:rsidRPr="00B95ADF">
        <w:t>…</w:t>
      </w:r>
      <w:r w:rsidRPr="00B95ADF">
        <w:t xml:space="preserve">the rooster shall not crow till </w:t>
      </w:r>
      <w:r w:rsidRPr="00B95ADF">
        <w:rPr>
          <w:u w:val="single"/>
        </w:rPr>
        <w:t>you have denied Me three times</w:t>
      </w:r>
      <w:r w:rsidRPr="00B95ADF">
        <w:t>.</w:t>
      </w:r>
      <w:r w:rsidR="00CC3A52" w:rsidRPr="00B95ADF">
        <w:t>”</w:t>
      </w:r>
      <w:r w:rsidRPr="00B95ADF">
        <w:t xml:space="preserve"> (Jn</w:t>
      </w:r>
      <w:r w:rsidR="00EA15D8" w:rsidRPr="00B95ADF">
        <w:t>.</w:t>
      </w:r>
      <w:r w:rsidRPr="00B95ADF">
        <w:t xml:space="preserve"> 13:38) </w:t>
      </w:r>
    </w:p>
    <w:p w14:paraId="01378432" w14:textId="671AF212" w:rsidR="00291770" w:rsidRPr="00B95ADF" w:rsidRDefault="00291770" w:rsidP="00291770">
      <w:pPr>
        <w:pStyle w:val="Sc2-F"/>
      </w:pPr>
      <w:r w:rsidRPr="00B95ADF">
        <w:rPr>
          <w:rStyle w:val="MyWordStyleChar"/>
          <w:vertAlign w:val="superscript"/>
          <w:lang w:val="en"/>
        </w:rPr>
        <w:t>32</w:t>
      </w:r>
      <w:r w:rsidR="000C5F2F" w:rsidRPr="00B95ADF">
        <w:t>…t</w:t>
      </w:r>
      <w:r w:rsidRPr="00B95ADF">
        <w:t xml:space="preserve">he hour…has now come, that </w:t>
      </w:r>
      <w:r w:rsidRPr="00B95ADF">
        <w:rPr>
          <w:u w:val="single"/>
        </w:rPr>
        <w:t>you will be scattered</w:t>
      </w:r>
      <w:r w:rsidRPr="00B95ADF">
        <w:t xml:space="preserve">…and </w:t>
      </w:r>
      <w:r w:rsidRPr="00B95ADF">
        <w:rPr>
          <w:u w:val="single"/>
        </w:rPr>
        <w:t>will leave Me alone</w:t>
      </w:r>
      <w:r w:rsidRPr="00B95ADF">
        <w:t xml:space="preserve">. (Jn. 16:33) </w:t>
      </w:r>
    </w:p>
    <w:p w14:paraId="1285DA45" w14:textId="0A2007E4" w:rsidR="0069164C" w:rsidRPr="00B95ADF" w:rsidRDefault="0069164C" w:rsidP="0069164C">
      <w:pPr>
        <w:pStyle w:val="Sc2-F"/>
      </w:pPr>
      <w:r w:rsidRPr="00B95ADF">
        <w:rPr>
          <w:rStyle w:val="MyWordStyleChar"/>
          <w:vertAlign w:val="superscript"/>
          <w:lang w:val="en"/>
        </w:rPr>
        <w:t>8</w:t>
      </w:r>
      <w:r w:rsidRPr="00B95ADF">
        <w:t xml:space="preserve">Jesus answered, “I have told you that I am </w:t>
      </w:r>
      <w:r w:rsidRPr="00B95ADF">
        <w:rPr>
          <w:iCs/>
        </w:rPr>
        <w:t>He…</w:t>
      </w:r>
      <w:r w:rsidRPr="00B95ADF">
        <w:rPr>
          <w:u w:val="single"/>
        </w:rPr>
        <w:t>let these go their way</w:t>
      </w:r>
      <w:r w:rsidRPr="00B95ADF">
        <w:t xml:space="preserve">…”  (Jn. 18:8) </w:t>
      </w:r>
    </w:p>
    <w:p w14:paraId="19D22AAF" w14:textId="519D2D2A" w:rsidR="000B5C87" w:rsidRPr="00B95ADF" w:rsidRDefault="002C67D2" w:rsidP="00513DFF">
      <w:pPr>
        <w:pStyle w:val="Lv1-H"/>
        <w:rPr>
          <w:szCs w:val="24"/>
        </w:rPr>
      </w:pPr>
      <w:bookmarkStart w:id="54" w:name="_Hlk74729580"/>
      <w:bookmarkStart w:id="55" w:name="_Hlk74734774"/>
      <w:r w:rsidRPr="00B95ADF">
        <w:rPr>
          <w:szCs w:val="24"/>
        </w:rPr>
        <w:t>theme #1</w:t>
      </w:r>
      <w:r w:rsidR="0069164C" w:rsidRPr="00B95ADF">
        <w:rPr>
          <w:szCs w:val="24"/>
        </w:rPr>
        <w:t>1</w:t>
      </w:r>
      <w:r w:rsidRPr="00B95ADF">
        <w:rPr>
          <w:szCs w:val="24"/>
        </w:rPr>
        <w:t>—</w:t>
      </w:r>
      <w:bookmarkEnd w:id="54"/>
      <w:r w:rsidR="000B5C87" w:rsidRPr="00B95ADF">
        <w:rPr>
          <w:szCs w:val="24"/>
        </w:rPr>
        <w:t xml:space="preserve">Persecution </w:t>
      </w:r>
    </w:p>
    <w:bookmarkEnd w:id="55"/>
    <w:p w14:paraId="046C6E17" w14:textId="1E31B152" w:rsidR="000C5F2F" w:rsidRPr="00B95ADF" w:rsidRDefault="000C5F2F" w:rsidP="00846B15">
      <w:pPr>
        <w:pStyle w:val="Lv2-J"/>
        <w:rPr>
          <w:szCs w:val="24"/>
        </w:rPr>
      </w:pPr>
      <w:r w:rsidRPr="00B95ADF">
        <w:rPr>
          <w:szCs w:val="24"/>
        </w:rPr>
        <w:t>Jesus told the disciples that</w:t>
      </w:r>
      <w:r w:rsidR="005F6DAB" w:rsidRPr="00B95ADF">
        <w:rPr>
          <w:szCs w:val="24"/>
        </w:rPr>
        <w:t xml:space="preserve"> they</w:t>
      </w:r>
      <w:r w:rsidRPr="00B95ADF">
        <w:rPr>
          <w:szCs w:val="24"/>
        </w:rPr>
        <w:t xml:space="preserve"> would be </w:t>
      </w:r>
      <w:r w:rsidR="000B5C87" w:rsidRPr="00B95ADF">
        <w:rPr>
          <w:szCs w:val="24"/>
        </w:rPr>
        <w:t>persecut</w:t>
      </w:r>
      <w:r w:rsidRPr="00B95ADF">
        <w:rPr>
          <w:szCs w:val="24"/>
        </w:rPr>
        <w:t>ed (Jn. 15:18-16:4).</w:t>
      </w:r>
    </w:p>
    <w:p w14:paraId="210CBFED" w14:textId="0404DFE2" w:rsidR="000C5F2F" w:rsidRPr="00B95ADF" w:rsidRDefault="000C5F2F" w:rsidP="000C5F2F">
      <w:pPr>
        <w:pStyle w:val="Sc2-F"/>
      </w:pPr>
      <w:r w:rsidRPr="00B95ADF">
        <w:rPr>
          <w:rStyle w:val="MyWordStyleChar"/>
          <w:vertAlign w:val="superscript"/>
          <w:lang w:val="en"/>
        </w:rPr>
        <w:t>18</w:t>
      </w:r>
      <w:r w:rsidRPr="00B95ADF">
        <w:t xml:space="preserve">If the </w:t>
      </w:r>
      <w:r w:rsidRPr="00B95ADF">
        <w:rPr>
          <w:u w:val="single"/>
        </w:rPr>
        <w:t>world hates you</w:t>
      </w:r>
      <w:r w:rsidRPr="00B95ADF">
        <w:t xml:space="preserve">, you know that it hated Me before </w:t>
      </w:r>
      <w:r w:rsidRPr="00B95ADF">
        <w:rPr>
          <w:iCs/>
        </w:rPr>
        <w:t>it hated</w:t>
      </w:r>
      <w:r w:rsidRPr="00B95ADF">
        <w:t xml:space="preserve"> you…</w:t>
      </w:r>
      <w:r w:rsidRPr="00B95ADF">
        <w:rPr>
          <w:vertAlign w:val="superscript"/>
        </w:rPr>
        <w:t>20</w:t>
      </w:r>
      <w:r w:rsidRPr="00B95ADF">
        <w:t xml:space="preserve">If they persecuted Me, </w:t>
      </w:r>
      <w:r w:rsidRPr="00B95ADF">
        <w:rPr>
          <w:u w:val="single"/>
        </w:rPr>
        <w:t>they will also persecute you</w:t>
      </w:r>
      <w:r w:rsidR="00C64E04" w:rsidRPr="00B95ADF">
        <w:t>…</w:t>
      </w:r>
      <w:r w:rsidR="00C64E04" w:rsidRPr="00B95ADF">
        <w:rPr>
          <w:vertAlign w:val="superscript"/>
        </w:rPr>
        <w:t>25</w:t>
      </w:r>
      <w:r w:rsidR="002C23AD" w:rsidRPr="00B95ADF">
        <w:rPr>
          <w:iCs/>
        </w:rPr>
        <w:t>“</w:t>
      </w:r>
      <w:r w:rsidRPr="00B95ADF">
        <w:rPr>
          <w:iCs/>
        </w:rPr>
        <w:t>They hated Me without a cause.</w:t>
      </w:r>
      <w:r w:rsidR="002C23AD" w:rsidRPr="00B95ADF">
        <w:rPr>
          <w:iCs/>
        </w:rPr>
        <w:t>”</w:t>
      </w:r>
      <w:r w:rsidRPr="00B95ADF">
        <w:t xml:space="preserve"> (Jn</w:t>
      </w:r>
      <w:r w:rsidR="00C64E04" w:rsidRPr="00B95ADF">
        <w:t>.</w:t>
      </w:r>
      <w:r w:rsidRPr="00B95ADF">
        <w:t xml:space="preserve"> 15:18</w:t>
      </w:r>
      <w:r w:rsidR="00C64E04" w:rsidRPr="00B95ADF">
        <w:t>-25</w:t>
      </w:r>
      <w:r w:rsidRPr="00B95ADF">
        <w:t xml:space="preserve">) </w:t>
      </w:r>
    </w:p>
    <w:p w14:paraId="2EBC3139" w14:textId="53E2A551" w:rsidR="000B5C87" w:rsidRPr="00B95ADF" w:rsidRDefault="000C5F2F" w:rsidP="00846B15">
      <w:pPr>
        <w:pStyle w:val="Lv2-J"/>
        <w:rPr>
          <w:szCs w:val="24"/>
        </w:rPr>
      </w:pPr>
      <w:r w:rsidRPr="00B95ADF">
        <w:rPr>
          <w:szCs w:val="24"/>
        </w:rPr>
        <w:t>Jesus</w:t>
      </w:r>
      <w:r w:rsidR="00A976BD" w:rsidRPr="00B95ADF">
        <w:rPr>
          <w:szCs w:val="24"/>
        </w:rPr>
        <w:t>’</w:t>
      </w:r>
      <w:r w:rsidRPr="00B95ADF">
        <w:rPr>
          <w:szCs w:val="24"/>
        </w:rPr>
        <w:t xml:space="preserve"> </w:t>
      </w:r>
      <w:r w:rsidR="000B5C87" w:rsidRPr="00B95ADF">
        <w:rPr>
          <w:szCs w:val="24"/>
        </w:rPr>
        <w:t>words gave them courage to be faithful</w:t>
      </w:r>
      <w:r w:rsidR="00C64E04" w:rsidRPr="00B95ADF">
        <w:rPr>
          <w:szCs w:val="24"/>
        </w:rPr>
        <w:t xml:space="preserve"> to Him until the end</w:t>
      </w:r>
      <w:r w:rsidR="00FF3FD0" w:rsidRPr="00B95ADF">
        <w:rPr>
          <w:szCs w:val="24"/>
        </w:rPr>
        <w:t>.</w:t>
      </w:r>
    </w:p>
    <w:p w14:paraId="6EE178DB" w14:textId="4E30F667" w:rsidR="000C5F2F" w:rsidRPr="00B95ADF" w:rsidRDefault="000C5F2F" w:rsidP="000C5F2F">
      <w:pPr>
        <w:pStyle w:val="Sc2-F"/>
      </w:pPr>
      <w:r w:rsidRPr="00B95ADF">
        <w:rPr>
          <w:rStyle w:val="MyWordStyleChar"/>
          <w:vertAlign w:val="superscript"/>
          <w:lang w:val="en"/>
        </w:rPr>
        <w:t>1</w:t>
      </w:r>
      <w:r w:rsidRPr="00B95ADF">
        <w:rPr>
          <w:u w:val="single"/>
        </w:rPr>
        <w:t>These things I have spoken to you</w:t>
      </w:r>
      <w:r w:rsidRPr="00B95ADF">
        <w:t xml:space="preserve">, that you should not be made to stumble </w:t>
      </w:r>
      <w:r w:rsidRPr="00B95ADF">
        <w:rPr>
          <w:b w:val="0"/>
          <w:bCs/>
        </w:rPr>
        <w:t>[fall away]</w:t>
      </w:r>
      <w:r w:rsidRPr="00B95ADF">
        <w:t xml:space="preserve">. </w:t>
      </w:r>
      <w:r w:rsidRPr="00B95ADF">
        <w:br/>
      </w:r>
      <w:r w:rsidRPr="00B95ADF">
        <w:rPr>
          <w:rStyle w:val="MyWordStyleChar"/>
          <w:vertAlign w:val="superscript"/>
          <w:lang w:val="en"/>
        </w:rPr>
        <w:t>2</w:t>
      </w:r>
      <w:r w:rsidRPr="00B95ADF">
        <w:t>They will put you out of the synagogues…</w:t>
      </w:r>
      <w:r w:rsidRPr="00B95ADF">
        <w:rPr>
          <w:b w:val="0"/>
          <w:bCs/>
        </w:rPr>
        <w:t xml:space="preserve">[and] </w:t>
      </w:r>
      <w:r w:rsidRPr="00B95ADF">
        <w:t xml:space="preserve">whoever </w:t>
      </w:r>
      <w:r w:rsidRPr="00B95ADF">
        <w:rPr>
          <w:u w:val="single"/>
        </w:rPr>
        <w:t>kills you</w:t>
      </w:r>
      <w:r w:rsidRPr="00B95ADF">
        <w:t xml:space="preserve">… </w:t>
      </w:r>
      <w:bookmarkStart w:id="56" w:name="_Hlk74915980"/>
      <w:r w:rsidRPr="00B95ADF">
        <w:t xml:space="preserve">(Jn. 16:1-2) </w:t>
      </w:r>
      <w:bookmarkEnd w:id="56"/>
    </w:p>
    <w:p w14:paraId="7A3F6ECF" w14:textId="7C889B34" w:rsidR="00DE046B" w:rsidRPr="00B95ADF" w:rsidRDefault="002C67D2" w:rsidP="00DE046B">
      <w:pPr>
        <w:pStyle w:val="Lv1-H"/>
        <w:rPr>
          <w:szCs w:val="24"/>
        </w:rPr>
      </w:pPr>
      <w:bookmarkStart w:id="57" w:name="_Hlk73805543"/>
      <w:bookmarkEnd w:id="1"/>
      <w:bookmarkEnd w:id="5"/>
      <w:bookmarkEnd w:id="6"/>
      <w:bookmarkEnd w:id="7"/>
      <w:r w:rsidRPr="00B95ADF">
        <w:rPr>
          <w:szCs w:val="24"/>
        </w:rPr>
        <w:t>theme #1</w:t>
      </w:r>
      <w:r w:rsidR="0069164C" w:rsidRPr="00B95ADF">
        <w:rPr>
          <w:szCs w:val="24"/>
        </w:rPr>
        <w:t>2</w:t>
      </w:r>
      <w:r w:rsidRPr="00B95ADF">
        <w:rPr>
          <w:szCs w:val="24"/>
        </w:rPr>
        <w:t>—</w:t>
      </w:r>
      <w:r w:rsidR="00DE046B" w:rsidRPr="00B95ADF">
        <w:rPr>
          <w:szCs w:val="24"/>
        </w:rPr>
        <w:t>The Glory that God Gave Jesus is Given to His people</w:t>
      </w:r>
    </w:p>
    <w:p w14:paraId="61E4924E" w14:textId="6CBC3579" w:rsidR="00DE046B" w:rsidRPr="00B95ADF" w:rsidRDefault="00DE046B" w:rsidP="00DE046B">
      <w:pPr>
        <w:keepLines/>
        <w:numPr>
          <w:ilvl w:val="1"/>
          <w:numId w:val="1"/>
        </w:numPr>
        <w:tabs>
          <w:tab w:val="left" w:pos="1152"/>
        </w:tabs>
        <w:spacing w:before="240" w:after="120"/>
        <w:ind w:left="1152" w:hanging="576"/>
      </w:pPr>
      <w:bookmarkStart w:id="58" w:name="_Hlk73867640"/>
      <w:r w:rsidRPr="00B95ADF">
        <w:rPr>
          <w:szCs w:val="24"/>
        </w:rPr>
        <w:t xml:space="preserve">The glory the Father </w:t>
      </w:r>
      <w:r w:rsidR="000C5F2F" w:rsidRPr="00B95ADF">
        <w:rPr>
          <w:szCs w:val="24"/>
        </w:rPr>
        <w:t>ha</w:t>
      </w:r>
      <w:r w:rsidR="008027C8" w:rsidRPr="00B95ADF">
        <w:rPr>
          <w:szCs w:val="24"/>
        </w:rPr>
        <w:t>s</w:t>
      </w:r>
      <w:r w:rsidR="000C5F2F" w:rsidRPr="00B95ADF">
        <w:rPr>
          <w:szCs w:val="24"/>
        </w:rPr>
        <w:t xml:space="preserve"> given </w:t>
      </w:r>
      <w:r w:rsidRPr="00B95ADF">
        <w:t xml:space="preserve">to Jesus </w:t>
      </w:r>
      <w:r w:rsidR="000C5F2F" w:rsidRPr="00B95ADF">
        <w:t xml:space="preserve">is also given in part </w:t>
      </w:r>
      <w:r w:rsidRPr="00B95ADF">
        <w:t xml:space="preserve">to His people (Jn. 17:5, 22, 24). </w:t>
      </w:r>
    </w:p>
    <w:p w14:paraId="18CDA88F" w14:textId="04F24845" w:rsidR="00DE046B" w:rsidRPr="00B95ADF" w:rsidRDefault="00DE046B" w:rsidP="00DE046B">
      <w:pPr>
        <w:pStyle w:val="Sc2-F"/>
        <w:rPr>
          <w:rFonts w:ascii="Calibri" w:hAnsi="Calibri" w:cs="Calibri"/>
          <w:sz w:val="22"/>
          <w:szCs w:val="22"/>
        </w:rPr>
      </w:pPr>
      <w:r w:rsidRPr="00B95ADF">
        <w:rPr>
          <w:vertAlign w:val="superscript"/>
          <w:lang w:val="en"/>
        </w:rPr>
        <w:t>5</w:t>
      </w:r>
      <w:r w:rsidRPr="00B95ADF">
        <w:t xml:space="preserve">…Father, glorify Me together with Yourself, </w:t>
      </w:r>
      <w:r w:rsidRPr="00B95ADF">
        <w:rPr>
          <w:u w:val="single"/>
        </w:rPr>
        <w:t>with the glory which I had</w:t>
      </w:r>
      <w:r w:rsidRPr="00B95ADF">
        <w:t>…</w:t>
      </w:r>
      <w:r w:rsidRPr="00B95ADF">
        <w:rPr>
          <w:u w:val="single"/>
        </w:rPr>
        <w:t>before</w:t>
      </w:r>
      <w:r w:rsidRPr="00B95ADF">
        <w:t xml:space="preserve"> the world was …</w:t>
      </w:r>
      <w:r w:rsidRPr="00B95ADF">
        <w:rPr>
          <w:vertAlign w:val="superscript"/>
        </w:rPr>
        <w:t>22</w:t>
      </w:r>
      <w:r w:rsidRPr="00B95ADF">
        <w:t>T</w:t>
      </w:r>
      <w:r w:rsidRPr="00B95ADF">
        <w:rPr>
          <w:u w:val="single"/>
        </w:rPr>
        <w:t>he glory which You gave Me I have given them</w:t>
      </w:r>
      <w:r w:rsidRPr="00B95ADF">
        <w:t xml:space="preserve">, that they may be one as We are one…  </w:t>
      </w:r>
      <w:r w:rsidRPr="00B95ADF">
        <w:rPr>
          <w:vertAlign w:val="superscript"/>
          <w:lang w:val="en"/>
        </w:rPr>
        <w:t>24</w:t>
      </w:r>
      <w:r w:rsidRPr="00B95ADF">
        <w:t xml:space="preserve">Father, I desire that they…may be with Me where I am, that </w:t>
      </w:r>
      <w:r w:rsidRPr="00B95ADF">
        <w:rPr>
          <w:u w:val="single"/>
        </w:rPr>
        <w:t>they may behold My glory</w:t>
      </w:r>
      <w:r w:rsidRPr="00B95ADF">
        <w:t xml:space="preserve"> which </w:t>
      </w:r>
      <w:r w:rsidRPr="00B95ADF">
        <w:rPr>
          <w:u w:val="single"/>
        </w:rPr>
        <w:t>You have given Me</w:t>
      </w:r>
      <w:r w:rsidRPr="00B95ADF">
        <w:t>; for You loved Me before the foundation of the world. (Jn</w:t>
      </w:r>
      <w:r w:rsidR="00A447E6" w:rsidRPr="00B95ADF">
        <w:t>.</w:t>
      </w:r>
      <w:r w:rsidRPr="00B95ADF">
        <w:t xml:space="preserve"> 17:5, 22, 24) </w:t>
      </w:r>
    </w:p>
    <w:bookmarkEnd w:id="57"/>
    <w:bookmarkEnd w:id="58"/>
    <w:p w14:paraId="637DFE4A" w14:textId="068343DE" w:rsidR="000C5F2F" w:rsidRPr="00B95ADF" w:rsidRDefault="00DE046B" w:rsidP="00DE046B">
      <w:pPr>
        <w:pStyle w:val="Lv4-L"/>
        <w:numPr>
          <w:ilvl w:val="1"/>
          <w:numId w:val="1"/>
        </w:numPr>
        <w:tabs>
          <w:tab w:val="clear" w:pos="2304"/>
          <w:tab w:val="left" w:pos="1152"/>
        </w:tabs>
        <w:spacing w:before="240"/>
        <w:ind w:left="1152" w:hanging="576"/>
        <w:outlineLvl w:val="9"/>
        <w:rPr>
          <w:rFonts w:ascii="Calibri" w:hAnsi="Calibri" w:cs="Calibri"/>
          <w:sz w:val="22"/>
          <w:szCs w:val="22"/>
        </w:rPr>
      </w:pPr>
      <w:r w:rsidRPr="00B95ADF">
        <w:t>There are many facets and expressions of God</w:t>
      </w:r>
      <w:r w:rsidR="00A976BD" w:rsidRPr="00B95ADF">
        <w:t>’</w:t>
      </w:r>
      <w:r w:rsidRPr="00B95ADF">
        <w:t xml:space="preserve">s glory that Scripture </w:t>
      </w:r>
      <w:r w:rsidR="000C5F2F" w:rsidRPr="00B95ADF">
        <w:t>mentions</w:t>
      </w:r>
      <w:r w:rsidR="00B50AD7" w:rsidRPr="00B95ADF">
        <w:t>.</w:t>
      </w:r>
    </w:p>
    <w:p w14:paraId="169CDC12" w14:textId="7D720732" w:rsidR="00DE046B" w:rsidRPr="00B95ADF" w:rsidRDefault="00DE046B" w:rsidP="00DE046B">
      <w:pPr>
        <w:pStyle w:val="Lv3-K"/>
      </w:pPr>
      <w:bookmarkStart w:id="59" w:name="_Hlk73812177"/>
      <w:r w:rsidRPr="00B95ADF">
        <w:t>Talk to the Father about the glory He possesses</w:t>
      </w:r>
      <w:r w:rsidR="004B03AF" w:rsidRPr="00B95ADF">
        <w:t>.</w:t>
      </w:r>
    </w:p>
    <w:p w14:paraId="1AB3602E" w14:textId="77777777" w:rsidR="00DE046B" w:rsidRPr="00B95ADF" w:rsidRDefault="00DE046B" w:rsidP="00DE046B">
      <w:pPr>
        <w:pStyle w:val="Lv3-K"/>
      </w:pPr>
      <w:bookmarkStart w:id="60" w:name="_Hlk73812228"/>
      <w:r w:rsidRPr="00B95ADF">
        <w:t xml:space="preserve">Talk to the Father about the glory that He gave to Jesus before and after His earthly life. </w:t>
      </w:r>
    </w:p>
    <w:bookmarkEnd w:id="60"/>
    <w:p w14:paraId="6E7D7CAE" w14:textId="632CAA4F" w:rsidR="00DE046B" w:rsidRPr="00B95ADF" w:rsidRDefault="00DE046B" w:rsidP="00DE046B">
      <w:pPr>
        <w:pStyle w:val="Lv3-K"/>
      </w:pPr>
      <w:r w:rsidRPr="00B95ADF">
        <w:t>Talk to the Father about the glory that Jesus gives to His people</w:t>
      </w:r>
      <w:r w:rsidR="004B03AF" w:rsidRPr="00B95ADF">
        <w:t>.</w:t>
      </w:r>
    </w:p>
    <w:bookmarkEnd w:id="59"/>
    <w:p w14:paraId="1AAF97A7" w14:textId="77777777" w:rsidR="00C5059F" w:rsidRPr="00B95ADF" w:rsidRDefault="00DE046B" w:rsidP="009C7044">
      <w:pPr>
        <w:pStyle w:val="Lv4-L"/>
        <w:numPr>
          <w:ilvl w:val="1"/>
          <w:numId w:val="1"/>
        </w:numPr>
        <w:tabs>
          <w:tab w:val="clear" w:pos="2304"/>
          <w:tab w:val="left" w:pos="1152"/>
        </w:tabs>
        <w:spacing w:before="240"/>
        <w:ind w:left="1152" w:hanging="576"/>
        <w:outlineLvl w:val="9"/>
        <w:rPr>
          <w:sz w:val="22"/>
          <w:szCs w:val="22"/>
        </w:rPr>
      </w:pPr>
      <w:r w:rsidRPr="00B95ADF">
        <w:t>Talk to the Lord about each area—</w:t>
      </w:r>
      <w:r w:rsidRPr="00B95ADF">
        <w:rPr>
          <w:b/>
          <w:bCs/>
          <w:i/>
          <w:iCs/>
        </w:rPr>
        <w:t>thank Him for each area and ask Him to show you more</w:t>
      </w:r>
      <w:r w:rsidR="0069164C" w:rsidRPr="00B95ADF">
        <w:rPr>
          <w:b/>
          <w:bCs/>
          <w:i/>
          <w:iCs/>
        </w:rPr>
        <w:t xml:space="preserve">. </w:t>
      </w:r>
      <w:r w:rsidR="0069164C" w:rsidRPr="00B95ADF">
        <w:rPr>
          <w:b/>
          <w:bCs/>
          <w:i/>
          <w:iCs/>
        </w:rPr>
        <w:br/>
      </w:r>
      <w:bookmarkEnd w:id="2"/>
    </w:p>
    <w:sectPr w:rsidR="00C5059F" w:rsidRPr="00B95ADF"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5D0E" w14:textId="77777777" w:rsidR="008214AF" w:rsidRDefault="008214AF">
      <w:r>
        <w:separator/>
      </w:r>
    </w:p>
  </w:endnote>
  <w:endnote w:type="continuationSeparator" w:id="0">
    <w:p w14:paraId="34D79CF0" w14:textId="77777777" w:rsidR="008214AF" w:rsidRDefault="0082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altName w:val="﷽﷽﷽﷽﷽﷽㴹Ɛ"/>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9146FC2" w:rsidR="00F2500E" w:rsidRPr="005E51A0" w:rsidRDefault="00F2500E"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Pr="005E51A0">
      <w:rPr>
        <w:b/>
        <w:i/>
        <w:sz w:val="28"/>
        <w:szCs w:val="28"/>
      </w:rPr>
      <w:br/>
    </w:r>
    <w:r w:rsidR="00BB557E" w:rsidRPr="00BB557E">
      <w:rPr>
        <w:b/>
        <w:i/>
        <w:szCs w:val="24"/>
      </w:rPr>
      <w:t>Mike Bickle</w:t>
    </w:r>
    <w:r w:rsidR="00A976BD">
      <w:rPr>
        <w:b/>
        <w:i/>
        <w:szCs w:val="24"/>
      </w:rPr>
      <w:t>’</w:t>
    </w:r>
    <w:r w:rsidR="00BB557E" w:rsidRPr="00BB557E">
      <w:rPr>
        <w:b/>
        <w:i/>
        <w:szCs w:val="24"/>
      </w:rPr>
      <w:t>s</w:t>
    </w:r>
    <w:r w:rsidR="00BB557E">
      <w:rPr>
        <w:b/>
        <w:i/>
        <w:szCs w:val="24"/>
      </w:rPr>
      <w:t xml:space="preserve"> </w:t>
    </w:r>
    <w:r w:rsidRPr="005E51A0">
      <w:rPr>
        <w:b/>
        <w:i/>
        <w:szCs w:val="24"/>
      </w:rPr>
      <w:t xml:space="preserve">Free Teaching Library    </w:t>
    </w:r>
    <w:hyperlink r:id="rId2" w:history="1">
      <w:r w:rsidRPr="005E51A0">
        <w:rPr>
          <w:b/>
          <w:i/>
          <w:szCs w:val="24"/>
        </w:rPr>
        <w:t>mikebickle.org</w:t>
      </w:r>
    </w:hyperlink>
    <w:r w:rsidRPr="005E51A0">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DD4F015" w:rsidR="00F2500E" w:rsidRPr="005E51A0" w:rsidRDefault="00F2500E"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00BB557E">
      <w:rPr>
        <w:b/>
        <w:i/>
        <w:sz w:val="28"/>
        <w:szCs w:val="28"/>
      </w:rPr>
      <w:br/>
    </w:r>
    <w:r w:rsidR="00BB557E" w:rsidRPr="00BB557E">
      <w:rPr>
        <w:b/>
        <w:i/>
      </w:rPr>
      <w:t>Mike Bickle</w:t>
    </w:r>
    <w:r w:rsidR="00A976BD">
      <w:rPr>
        <w:b/>
        <w:i/>
      </w:rPr>
      <w:t>’</w:t>
    </w:r>
    <w:r w:rsidR="00BB557E" w:rsidRPr="00BB557E">
      <w:rPr>
        <w:b/>
        <w:i/>
      </w:rPr>
      <w:t>s</w:t>
    </w:r>
    <w:r w:rsidR="00BB557E">
      <w:rPr>
        <w:b/>
        <w:i/>
      </w:rPr>
      <w:t xml:space="preserve"> </w:t>
    </w:r>
    <w:r w:rsidRPr="005E51A0">
      <w:rPr>
        <w:b/>
        <w:i/>
      </w:rPr>
      <w:t xml:space="preserve">Free Teaching Library    </w:t>
    </w:r>
    <w:hyperlink r:id="rId2" w:history="1">
      <w:r w:rsidRPr="005E51A0">
        <w:rPr>
          <w:b/>
          <w:i/>
        </w:rPr>
        <w:t>mikebickle.org</w:t>
      </w:r>
    </w:hyperlink>
    <w:r w:rsidRPr="005E51A0">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3C19" w14:textId="77777777" w:rsidR="008214AF" w:rsidRDefault="008214AF">
      <w:r>
        <w:separator/>
      </w:r>
    </w:p>
  </w:footnote>
  <w:footnote w:type="continuationSeparator" w:id="0">
    <w:p w14:paraId="585EA695" w14:textId="77777777" w:rsidR="008214AF" w:rsidRDefault="0082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F2500E" w:rsidRDefault="00F2500E">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F2500E" w:rsidRDefault="00F2500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21512787" w:rsidR="00F2500E" w:rsidRPr="005E51A0" w:rsidRDefault="00F2500E" w:rsidP="00EE56C7">
    <w:pPr>
      <w:pBdr>
        <w:bottom w:val="single" w:sz="4" w:space="1" w:color="auto"/>
      </w:pBdr>
      <w:tabs>
        <w:tab w:val="right" w:pos="10800"/>
      </w:tabs>
      <w:rPr>
        <w:b/>
        <w:i/>
        <w:sz w:val="20"/>
      </w:rPr>
    </w:pPr>
    <w:r w:rsidRPr="005E51A0">
      <w:rPr>
        <w:b/>
        <w:i/>
        <w:smallCaps/>
        <w:szCs w:val="24"/>
      </w:rPr>
      <w:t xml:space="preserve">intimacy with the Trinity in Context to Eschatology- </w:t>
    </w:r>
    <w:bookmarkStart w:id="61" w:name="_Hlk62130842"/>
    <w:r w:rsidRPr="005E51A0">
      <w:rPr>
        <w:b/>
        <w:i/>
        <w:smallCaps/>
        <w:szCs w:val="24"/>
      </w:rPr>
      <w:t>Mike Bickle</w:t>
    </w:r>
    <w:bookmarkEnd w:id="61"/>
    <w:r w:rsidRPr="005E51A0">
      <w:rPr>
        <w:b/>
        <w:i/>
        <w:szCs w:val="24"/>
      </w:rPr>
      <w:br/>
    </w:r>
    <w:bookmarkStart w:id="62" w:name="_Hlk62130946"/>
    <w:bookmarkStart w:id="63" w:name="_Hlk52634436"/>
    <w:r w:rsidRPr="005E51A0">
      <w:rPr>
        <w:b/>
        <w:i/>
        <w:sz w:val="20"/>
      </w:rPr>
      <w:t xml:space="preserve">Session </w:t>
    </w:r>
    <w:r w:rsidR="00DE758B">
      <w:rPr>
        <w:b/>
        <w:i/>
        <w:sz w:val="20"/>
      </w:rPr>
      <w:t>5</w:t>
    </w:r>
    <w:r w:rsidRPr="005E51A0">
      <w:rPr>
        <w:b/>
        <w:i/>
        <w:sz w:val="20"/>
      </w:rPr>
      <w:t xml:space="preserve"> </w:t>
    </w:r>
    <w:bookmarkStart w:id="64" w:name="_Hlk74628662"/>
    <w:r w:rsidR="000050C0">
      <w:rPr>
        <w:b/>
        <w:i/>
        <w:sz w:val="20"/>
      </w:rPr>
      <w:t xml:space="preserve">Twelve </w:t>
    </w:r>
    <w:r w:rsidR="00DE758B">
      <w:rPr>
        <w:b/>
        <w:i/>
        <w:sz w:val="20"/>
      </w:rPr>
      <w:t xml:space="preserve">Primary Themes in </w:t>
    </w:r>
    <w:r w:rsidRPr="005E51A0">
      <w:rPr>
        <w:b/>
        <w:i/>
        <w:sz w:val="20"/>
      </w:rPr>
      <w:t>John 1</w:t>
    </w:r>
    <w:r>
      <w:rPr>
        <w:b/>
        <w:i/>
        <w:sz w:val="20"/>
      </w:rPr>
      <w:t>3</w:t>
    </w:r>
    <w:bookmarkEnd w:id="62"/>
    <w:r w:rsidRPr="005E51A0">
      <w:rPr>
        <w:b/>
        <w:i/>
        <w:sz w:val="20"/>
      </w:rPr>
      <w:t>-17</w:t>
    </w:r>
    <w:bookmarkEnd w:id="64"/>
    <w:r w:rsidRPr="005E51A0">
      <w:rPr>
        <w:b/>
        <w:i/>
        <w:sz w:val="20"/>
      </w:rPr>
      <w:tab/>
      <w:t xml:space="preserve">      </w:t>
    </w:r>
    <w:r w:rsidRPr="005E51A0">
      <w:rPr>
        <w:b/>
        <w:i/>
        <w:smallCaps/>
        <w:sz w:val="20"/>
      </w:rPr>
      <w:t xml:space="preserve">Page </w:t>
    </w:r>
    <w:r w:rsidRPr="005E51A0">
      <w:rPr>
        <w:rStyle w:val="PageNumber"/>
        <w:b/>
        <w:i/>
        <w:sz w:val="20"/>
      </w:rPr>
      <w:fldChar w:fldCharType="begin"/>
    </w:r>
    <w:r w:rsidRPr="005E51A0">
      <w:rPr>
        <w:rStyle w:val="PageNumber"/>
        <w:b/>
        <w:i/>
        <w:sz w:val="20"/>
      </w:rPr>
      <w:instrText xml:space="preserve"> PAGE </w:instrText>
    </w:r>
    <w:r w:rsidRPr="005E51A0">
      <w:rPr>
        <w:rStyle w:val="PageNumber"/>
        <w:b/>
        <w:i/>
        <w:sz w:val="20"/>
      </w:rPr>
      <w:fldChar w:fldCharType="separate"/>
    </w:r>
    <w:r w:rsidRPr="005E51A0">
      <w:rPr>
        <w:rStyle w:val="PageNumber"/>
        <w:b/>
        <w:i/>
        <w:noProof/>
        <w:sz w:val="20"/>
      </w:rPr>
      <w:t>10</w:t>
    </w:r>
    <w:r w:rsidRPr="005E51A0">
      <w:rPr>
        <w:rStyle w:val="PageNumber"/>
        <w:b/>
        <w:i/>
        <w:sz w:val="20"/>
      </w:rPr>
      <w:fldChar w:fldCharType="end"/>
    </w:r>
    <w:bookmarkEnd w:id="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39AD6ADE" w:rsidR="00F2500E" w:rsidRPr="003C7C1E" w:rsidRDefault="00F2500E" w:rsidP="008D23FA">
    <w:pPr>
      <w:pBdr>
        <w:bottom w:val="single" w:sz="4" w:space="1" w:color="auto"/>
      </w:pBdr>
      <w:rPr>
        <w:szCs w:val="24"/>
      </w:rPr>
    </w:pPr>
    <w:r w:rsidRPr="005E51A0">
      <w:rPr>
        <w:b/>
        <w:i/>
        <w:smallCaps/>
        <w:sz w:val="28"/>
        <w:szCs w:val="28"/>
      </w:rPr>
      <w:t>International House of Prayer University - Mike Bickle &amp; Stuart Greaves</w:t>
    </w:r>
    <w:r>
      <w:rPr>
        <w:b/>
        <w:i/>
        <w:smallCaps/>
        <w:sz w:val="28"/>
        <w:szCs w:val="28"/>
      </w:rPr>
      <w:br/>
    </w:r>
    <w:r w:rsidRPr="003C7C1E">
      <w:rPr>
        <w:b/>
        <w:i/>
        <w:szCs w:val="24"/>
      </w:rPr>
      <w:t>Intimacy with the Trinity in the Context of Eschatology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9761A6"/>
    <w:multiLevelType w:val="hybridMultilevel"/>
    <w:tmpl w:val="A8ECF2B0"/>
    <w:lvl w:ilvl="0" w:tplc="CD90B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0"/>
  </w:num>
  <w:num w:numId="2">
    <w:abstractNumId w:val="13"/>
  </w:num>
  <w:num w:numId="3">
    <w:abstractNumId w:val="17"/>
  </w:num>
  <w:num w:numId="4">
    <w:abstractNumId w:val="12"/>
  </w:num>
  <w:num w:numId="5">
    <w:abstractNumId w:val="1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4"/>
  </w:num>
  <w:num w:numId="18">
    <w:abstractNumId w:val="1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0C0"/>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1AA4"/>
    <w:rsid w:val="0001200A"/>
    <w:rsid w:val="00012159"/>
    <w:rsid w:val="0001259C"/>
    <w:rsid w:val="00012AF8"/>
    <w:rsid w:val="00013216"/>
    <w:rsid w:val="00013CFD"/>
    <w:rsid w:val="00014016"/>
    <w:rsid w:val="00014CB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735"/>
    <w:rsid w:val="00021862"/>
    <w:rsid w:val="00021E37"/>
    <w:rsid w:val="0002253D"/>
    <w:rsid w:val="00022B1D"/>
    <w:rsid w:val="000230FA"/>
    <w:rsid w:val="00023284"/>
    <w:rsid w:val="00023361"/>
    <w:rsid w:val="00024391"/>
    <w:rsid w:val="000246A1"/>
    <w:rsid w:val="000248C2"/>
    <w:rsid w:val="00024C7D"/>
    <w:rsid w:val="0002517C"/>
    <w:rsid w:val="00025C42"/>
    <w:rsid w:val="00025EC7"/>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3FB3"/>
    <w:rsid w:val="000542DF"/>
    <w:rsid w:val="000547A5"/>
    <w:rsid w:val="00055449"/>
    <w:rsid w:val="00055901"/>
    <w:rsid w:val="00055A4E"/>
    <w:rsid w:val="00055C5B"/>
    <w:rsid w:val="00055D7F"/>
    <w:rsid w:val="00055E82"/>
    <w:rsid w:val="00055EF2"/>
    <w:rsid w:val="00056158"/>
    <w:rsid w:val="000561AF"/>
    <w:rsid w:val="00056571"/>
    <w:rsid w:val="0005679E"/>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62F"/>
    <w:rsid w:val="00064965"/>
    <w:rsid w:val="00064C61"/>
    <w:rsid w:val="00064C8D"/>
    <w:rsid w:val="00065BD8"/>
    <w:rsid w:val="00065F74"/>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51D"/>
    <w:rsid w:val="000B1A80"/>
    <w:rsid w:val="000B1CAF"/>
    <w:rsid w:val="000B1F0C"/>
    <w:rsid w:val="000B24A1"/>
    <w:rsid w:val="000B2807"/>
    <w:rsid w:val="000B2AAF"/>
    <w:rsid w:val="000B3496"/>
    <w:rsid w:val="000B37FB"/>
    <w:rsid w:val="000B3D27"/>
    <w:rsid w:val="000B3E91"/>
    <w:rsid w:val="000B4355"/>
    <w:rsid w:val="000B4B6E"/>
    <w:rsid w:val="000B4EFB"/>
    <w:rsid w:val="000B50A5"/>
    <w:rsid w:val="000B5B58"/>
    <w:rsid w:val="000B5C87"/>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5F2F"/>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A17"/>
    <w:rsid w:val="00114EB3"/>
    <w:rsid w:val="0011522D"/>
    <w:rsid w:val="00115361"/>
    <w:rsid w:val="00115B26"/>
    <w:rsid w:val="00115EB3"/>
    <w:rsid w:val="001171CA"/>
    <w:rsid w:val="00117C53"/>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91A"/>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12B"/>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4F4"/>
    <w:rsid w:val="00183981"/>
    <w:rsid w:val="00183C84"/>
    <w:rsid w:val="00183C8D"/>
    <w:rsid w:val="0018415A"/>
    <w:rsid w:val="00184573"/>
    <w:rsid w:val="001845BD"/>
    <w:rsid w:val="00184662"/>
    <w:rsid w:val="00184709"/>
    <w:rsid w:val="0018479D"/>
    <w:rsid w:val="001848C8"/>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4F6A"/>
    <w:rsid w:val="00195608"/>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909"/>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174D"/>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2EB1"/>
    <w:rsid w:val="00203522"/>
    <w:rsid w:val="00203748"/>
    <w:rsid w:val="00203976"/>
    <w:rsid w:val="00203E89"/>
    <w:rsid w:val="002044F9"/>
    <w:rsid w:val="0020457C"/>
    <w:rsid w:val="0020498D"/>
    <w:rsid w:val="00204A59"/>
    <w:rsid w:val="00204B0B"/>
    <w:rsid w:val="002050A0"/>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8CA"/>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9ED"/>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A13"/>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7D0"/>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8D3"/>
    <w:rsid w:val="00277E92"/>
    <w:rsid w:val="00277F91"/>
    <w:rsid w:val="002803B0"/>
    <w:rsid w:val="002804EA"/>
    <w:rsid w:val="002807B9"/>
    <w:rsid w:val="00280834"/>
    <w:rsid w:val="002808BC"/>
    <w:rsid w:val="00280C7F"/>
    <w:rsid w:val="0028184A"/>
    <w:rsid w:val="00282143"/>
    <w:rsid w:val="0028227A"/>
    <w:rsid w:val="00282299"/>
    <w:rsid w:val="00282493"/>
    <w:rsid w:val="00282775"/>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1770"/>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97FB5"/>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4FE"/>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3AD"/>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7D2"/>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2B5"/>
    <w:rsid w:val="002F63F8"/>
    <w:rsid w:val="002F67B7"/>
    <w:rsid w:val="002F6EFE"/>
    <w:rsid w:val="002F7BC2"/>
    <w:rsid w:val="003000CB"/>
    <w:rsid w:val="0030045C"/>
    <w:rsid w:val="003004F0"/>
    <w:rsid w:val="003008B5"/>
    <w:rsid w:val="003017A3"/>
    <w:rsid w:val="00301CC3"/>
    <w:rsid w:val="00301EFF"/>
    <w:rsid w:val="00301FF6"/>
    <w:rsid w:val="00302AC1"/>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BA3"/>
    <w:rsid w:val="00310CFF"/>
    <w:rsid w:val="003110A7"/>
    <w:rsid w:val="003110C6"/>
    <w:rsid w:val="0031119F"/>
    <w:rsid w:val="00311344"/>
    <w:rsid w:val="00311457"/>
    <w:rsid w:val="0031178A"/>
    <w:rsid w:val="003119F6"/>
    <w:rsid w:val="00311BDE"/>
    <w:rsid w:val="00312042"/>
    <w:rsid w:val="0031220F"/>
    <w:rsid w:val="00312744"/>
    <w:rsid w:val="00312C16"/>
    <w:rsid w:val="00312F28"/>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880"/>
    <w:rsid w:val="00326A19"/>
    <w:rsid w:val="00326ADF"/>
    <w:rsid w:val="00326D80"/>
    <w:rsid w:val="00326E57"/>
    <w:rsid w:val="00326FDD"/>
    <w:rsid w:val="003272D6"/>
    <w:rsid w:val="003273FE"/>
    <w:rsid w:val="00327503"/>
    <w:rsid w:val="00327704"/>
    <w:rsid w:val="00327D01"/>
    <w:rsid w:val="003307F4"/>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1F66"/>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7BF"/>
    <w:rsid w:val="0038481A"/>
    <w:rsid w:val="00384986"/>
    <w:rsid w:val="0038570B"/>
    <w:rsid w:val="00385730"/>
    <w:rsid w:val="003859BF"/>
    <w:rsid w:val="00385A87"/>
    <w:rsid w:val="00385E08"/>
    <w:rsid w:val="003860D0"/>
    <w:rsid w:val="003862B6"/>
    <w:rsid w:val="0038644F"/>
    <w:rsid w:val="00386D25"/>
    <w:rsid w:val="00387212"/>
    <w:rsid w:val="0038752E"/>
    <w:rsid w:val="003902D5"/>
    <w:rsid w:val="00390FAB"/>
    <w:rsid w:val="0039220D"/>
    <w:rsid w:val="0039234C"/>
    <w:rsid w:val="00392390"/>
    <w:rsid w:val="003925AD"/>
    <w:rsid w:val="00392865"/>
    <w:rsid w:val="00392ED8"/>
    <w:rsid w:val="003932B4"/>
    <w:rsid w:val="00393FE1"/>
    <w:rsid w:val="0039412D"/>
    <w:rsid w:val="00394528"/>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927"/>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57E"/>
    <w:rsid w:val="003B07A7"/>
    <w:rsid w:val="003B0CBE"/>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A8C"/>
    <w:rsid w:val="003B4CBB"/>
    <w:rsid w:val="003B5159"/>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691"/>
    <w:rsid w:val="003C3BF1"/>
    <w:rsid w:val="003C3CE4"/>
    <w:rsid w:val="003C3EEE"/>
    <w:rsid w:val="003C4274"/>
    <w:rsid w:val="003C48C8"/>
    <w:rsid w:val="003C4C9C"/>
    <w:rsid w:val="003C5BA3"/>
    <w:rsid w:val="003C5E6C"/>
    <w:rsid w:val="003C5EDD"/>
    <w:rsid w:val="003C63C9"/>
    <w:rsid w:val="003C64FB"/>
    <w:rsid w:val="003C6B9E"/>
    <w:rsid w:val="003C6FED"/>
    <w:rsid w:val="003C76B4"/>
    <w:rsid w:val="003C7ACE"/>
    <w:rsid w:val="003C7C1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96"/>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A51"/>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2F"/>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635"/>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D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1F97"/>
    <w:rsid w:val="004729AA"/>
    <w:rsid w:val="0047353E"/>
    <w:rsid w:val="00473586"/>
    <w:rsid w:val="00473715"/>
    <w:rsid w:val="00473FF1"/>
    <w:rsid w:val="004741C7"/>
    <w:rsid w:val="0047438A"/>
    <w:rsid w:val="004743C6"/>
    <w:rsid w:val="00474569"/>
    <w:rsid w:val="004746AA"/>
    <w:rsid w:val="00474738"/>
    <w:rsid w:val="00474A1B"/>
    <w:rsid w:val="00474D01"/>
    <w:rsid w:val="00474E5F"/>
    <w:rsid w:val="00475372"/>
    <w:rsid w:val="00475903"/>
    <w:rsid w:val="00475E48"/>
    <w:rsid w:val="00476195"/>
    <w:rsid w:val="004762FA"/>
    <w:rsid w:val="00477560"/>
    <w:rsid w:val="0047776B"/>
    <w:rsid w:val="00477BDE"/>
    <w:rsid w:val="00477CA8"/>
    <w:rsid w:val="004801D3"/>
    <w:rsid w:val="0048030C"/>
    <w:rsid w:val="00481082"/>
    <w:rsid w:val="004815A0"/>
    <w:rsid w:val="00481CDA"/>
    <w:rsid w:val="00481D7F"/>
    <w:rsid w:val="004822F6"/>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3E4E"/>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3AF"/>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4F30"/>
    <w:rsid w:val="004B57FD"/>
    <w:rsid w:val="004B5914"/>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1FD5"/>
    <w:rsid w:val="004D22A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0FA"/>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A8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7E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1C0A"/>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0EEE"/>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0E79"/>
    <w:rsid w:val="005511A6"/>
    <w:rsid w:val="0055134B"/>
    <w:rsid w:val="0055160F"/>
    <w:rsid w:val="0055187A"/>
    <w:rsid w:val="0055193C"/>
    <w:rsid w:val="00551C67"/>
    <w:rsid w:val="005521E6"/>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BC6"/>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3E12"/>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332"/>
    <w:rsid w:val="00596A18"/>
    <w:rsid w:val="00596DD4"/>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3DA3"/>
    <w:rsid w:val="005A47A1"/>
    <w:rsid w:val="005A49A1"/>
    <w:rsid w:val="005A4E03"/>
    <w:rsid w:val="005A4EEF"/>
    <w:rsid w:val="005A568F"/>
    <w:rsid w:val="005A57BC"/>
    <w:rsid w:val="005A5B58"/>
    <w:rsid w:val="005A5C2F"/>
    <w:rsid w:val="005A689C"/>
    <w:rsid w:val="005A6F52"/>
    <w:rsid w:val="005A7222"/>
    <w:rsid w:val="005A7782"/>
    <w:rsid w:val="005B0241"/>
    <w:rsid w:val="005B063B"/>
    <w:rsid w:val="005B0657"/>
    <w:rsid w:val="005B0680"/>
    <w:rsid w:val="005B0687"/>
    <w:rsid w:val="005B0872"/>
    <w:rsid w:val="005B0AD8"/>
    <w:rsid w:val="005B0AF2"/>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8D2"/>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C7DFF"/>
    <w:rsid w:val="005D10E2"/>
    <w:rsid w:val="005D1596"/>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1A0"/>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6DAB"/>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4EA"/>
    <w:rsid w:val="006326D4"/>
    <w:rsid w:val="00632F72"/>
    <w:rsid w:val="00633991"/>
    <w:rsid w:val="0063405C"/>
    <w:rsid w:val="006343A1"/>
    <w:rsid w:val="0063445F"/>
    <w:rsid w:val="0063463F"/>
    <w:rsid w:val="00634917"/>
    <w:rsid w:val="006350DC"/>
    <w:rsid w:val="006351F7"/>
    <w:rsid w:val="006352BD"/>
    <w:rsid w:val="006354D5"/>
    <w:rsid w:val="00635797"/>
    <w:rsid w:val="006358D7"/>
    <w:rsid w:val="00635FE2"/>
    <w:rsid w:val="006361A5"/>
    <w:rsid w:val="006365A8"/>
    <w:rsid w:val="0063689B"/>
    <w:rsid w:val="00636D7D"/>
    <w:rsid w:val="00636E51"/>
    <w:rsid w:val="006375CC"/>
    <w:rsid w:val="006376FC"/>
    <w:rsid w:val="00637C25"/>
    <w:rsid w:val="00637ED6"/>
    <w:rsid w:val="006402E2"/>
    <w:rsid w:val="006405AA"/>
    <w:rsid w:val="00640C11"/>
    <w:rsid w:val="00640EE3"/>
    <w:rsid w:val="0064118C"/>
    <w:rsid w:val="00641290"/>
    <w:rsid w:val="00641A09"/>
    <w:rsid w:val="00641A15"/>
    <w:rsid w:val="006429BC"/>
    <w:rsid w:val="006436CE"/>
    <w:rsid w:val="00643751"/>
    <w:rsid w:val="00643925"/>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D08"/>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475"/>
    <w:rsid w:val="00664677"/>
    <w:rsid w:val="0066490E"/>
    <w:rsid w:val="00664AC2"/>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B92"/>
    <w:rsid w:val="00683BDD"/>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64C"/>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5C28"/>
    <w:rsid w:val="006A6DEA"/>
    <w:rsid w:val="006A6DF6"/>
    <w:rsid w:val="006A6F87"/>
    <w:rsid w:val="006A7014"/>
    <w:rsid w:val="006A73F8"/>
    <w:rsid w:val="006A782C"/>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91C"/>
    <w:rsid w:val="006B2CD7"/>
    <w:rsid w:val="006B3355"/>
    <w:rsid w:val="006B3553"/>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1FA6"/>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A80"/>
    <w:rsid w:val="006D4D75"/>
    <w:rsid w:val="006D53DB"/>
    <w:rsid w:val="006D5640"/>
    <w:rsid w:val="006D59FE"/>
    <w:rsid w:val="006D5C18"/>
    <w:rsid w:val="006D5D6A"/>
    <w:rsid w:val="006D5E85"/>
    <w:rsid w:val="006D5FD4"/>
    <w:rsid w:val="006D6169"/>
    <w:rsid w:val="006D6331"/>
    <w:rsid w:val="006D6716"/>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2B"/>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3CF"/>
    <w:rsid w:val="006F7402"/>
    <w:rsid w:val="006F756B"/>
    <w:rsid w:val="006F77A1"/>
    <w:rsid w:val="007003B7"/>
    <w:rsid w:val="007008CD"/>
    <w:rsid w:val="007009F2"/>
    <w:rsid w:val="00700C56"/>
    <w:rsid w:val="0070164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3C9"/>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493"/>
    <w:rsid w:val="00711653"/>
    <w:rsid w:val="0071189F"/>
    <w:rsid w:val="00711E0F"/>
    <w:rsid w:val="00711E34"/>
    <w:rsid w:val="00712602"/>
    <w:rsid w:val="007128CB"/>
    <w:rsid w:val="007128F0"/>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99B"/>
    <w:rsid w:val="00717C72"/>
    <w:rsid w:val="00717C86"/>
    <w:rsid w:val="007204C8"/>
    <w:rsid w:val="00720A38"/>
    <w:rsid w:val="00721100"/>
    <w:rsid w:val="00721250"/>
    <w:rsid w:val="00721871"/>
    <w:rsid w:val="00721C54"/>
    <w:rsid w:val="00721F4D"/>
    <w:rsid w:val="00722693"/>
    <w:rsid w:val="007226ED"/>
    <w:rsid w:val="00722A81"/>
    <w:rsid w:val="00722DA7"/>
    <w:rsid w:val="0072339B"/>
    <w:rsid w:val="007234F1"/>
    <w:rsid w:val="007236BD"/>
    <w:rsid w:val="007236E0"/>
    <w:rsid w:val="00723C4C"/>
    <w:rsid w:val="00723CE3"/>
    <w:rsid w:val="00723E2E"/>
    <w:rsid w:val="00723F8E"/>
    <w:rsid w:val="0072406C"/>
    <w:rsid w:val="0072407A"/>
    <w:rsid w:val="0072477C"/>
    <w:rsid w:val="0072487F"/>
    <w:rsid w:val="00724B40"/>
    <w:rsid w:val="00725153"/>
    <w:rsid w:val="007254B8"/>
    <w:rsid w:val="007254EA"/>
    <w:rsid w:val="0072584B"/>
    <w:rsid w:val="00725988"/>
    <w:rsid w:val="00726EC1"/>
    <w:rsid w:val="0072709E"/>
    <w:rsid w:val="0072741F"/>
    <w:rsid w:val="00727BFF"/>
    <w:rsid w:val="0073013D"/>
    <w:rsid w:val="00730354"/>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0C1"/>
    <w:rsid w:val="007443B9"/>
    <w:rsid w:val="00744E4A"/>
    <w:rsid w:val="00744F16"/>
    <w:rsid w:val="00745825"/>
    <w:rsid w:val="007459CD"/>
    <w:rsid w:val="00745BCB"/>
    <w:rsid w:val="00745F39"/>
    <w:rsid w:val="00746524"/>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AA4"/>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3A8"/>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712"/>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5C7"/>
    <w:rsid w:val="007F2971"/>
    <w:rsid w:val="007F2A79"/>
    <w:rsid w:val="007F2AD1"/>
    <w:rsid w:val="007F2E6F"/>
    <w:rsid w:val="007F2FA2"/>
    <w:rsid w:val="007F3088"/>
    <w:rsid w:val="007F367C"/>
    <w:rsid w:val="007F36C7"/>
    <w:rsid w:val="007F3BD3"/>
    <w:rsid w:val="007F3CA4"/>
    <w:rsid w:val="007F3DED"/>
    <w:rsid w:val="007F40BF"/>
    <w:rsid w:val="007F5252"/>
    <w:rsid w:val="007F5AE8"/>
    <w:rsid w:val="007F5B43"/>
    <w:rsid w:val="007F5D35"/>
    <w:rsid w:val="007F5FBE"/>
    <w:rsid w:val="007F6422"/>
    <w:rsid w:val="007F6EC3"/>
    <w:rsid w:val="007F7C0B"/>
    <w:rsid w:val="007F7E95"/>
    <w:rsid w:val="007F7F85"/>
    <w:rsid w:val="008003F7"/>
    <w:rsid w:val="00800536"/>
    <w:rsid w:val="0080062C"/>
    <w:rsid w:val="00800B4F"/>
    <w:rsid w:val="00800BAD"/>
    <w:rsid w:val="00800E22"/>
    <w:rsid w:val="008014FC"/>
    <w:rsid w:val="008018D6"/>
    <w:rsid w:val="00801B0F"/>
    <w:rsid w:val="00801DCE"/>
    <w:rsid w:val="00801EDC"/>
    <w:rsid w:val="0080233F"/>
    <w:rsid w:val="00802612"/>
    <w:rsid w:val="008027C8"/>
    <w:rsid w:val="00802A1B"/>
    <w:rsid w:val="00802B90"/>
    <w:rsid w:val="008031E1"/>
    <w:rsid w:val="008033C9"/>
    <w:rsid w:val="0080456F"/>
    <w:rsid w:val="008045D0"/>
    <w:rsid w:val="00804885"/>
    <w:rsid w:val="00805749"/>
    <w:rsid w:val="00805AEE"/>
    <w:rsid w:val="00805E1D"/>
    <w:rsid w:val="00806111"/>
    <w:rsid w:val="00806AD7"/>
    <w:rsid w:val="00806B3C"/>
    <w:rsid w:val="00806E5E"/>
    <w:rsid w:val="00807608"/>
    <w:rsid w:val="00807B34"/>
    <w:rsid w:val="00807BD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4AF"/>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44F"/>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6B15"/>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B59"/>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8E5"/>
    <w:rsid w:val="0088298E"/>
    <w:rsid w:val="008830FB"/>
    <w:rsid w:val="0088363A"/>
    <w:rsid w:val="008844AC"/>
    <w:rsid w:val="0088450A"/>
    <w:rsid w:val="00884613"/>
    <w:rsid w:val="00884EF1"/>
    <w:rsid w:val="00884F01"/>
    <w:rsid w:val="00885372"/>
    <w:rsid w:val="00885E30"/>
    <w:rsid w:val="0088671D"/>
    <w:rsid w:val="00886974"/>
    <w:rsid w:val="008869AF"/>
    <w:rsid w:val="00886D74"/>
    <w:rsid w:val="00886F63"/>
    <w:rsid w:val="00887419"/>
    <w:rsid w:val="008878FD"/>
    <w:rsid w:val="00887916"/>
    <w:rsid w:val="008879CA"/>
    <w:rsid w:val="00887BB8"/>
    <w:rsid w:val="008900F5"/>
    <w:rsid w:val="00890105"/>
    <w:rsid w:val="00890164"/>
    <w:rsid w:val="00890DA4"/>
    <w:rsid w:val="00890FAB"/>
    <w:rsid w:val="0089101D"/>
    <w:rsid w:val="00891AA3"/>
    <w:rsid w:val="00892103"/>
    <w:rsid w:val="00892628"/>
    <w:rsid w:val="00892F38"/>
    <w:rsid w:val="008935D4"/>
    <w:rsid w:val="008935F9"/>
    <w:rsid w:val="00893C66"/>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4C9"/>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C790C"/>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0C"/>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6E45"/>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4FE"/>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9D0"/>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7D6"/>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5A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4EED"/>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6A4"/>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95B"/>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7E6"/>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561"/>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1F"/>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E13"/>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E2F"/>
    <w:rsid w:val="00A8391A"/>
    <w:rsid w:val="00A83F2C"/>
    <w:rsid w:val="00A841F1"/>
    <w:rsid w:val="00A847BA"/>
    <w:rsid w:val="00A849E2"/>
    <w:rsid w:val="00A84F59"/>
    <w:rsid w:val="00A850F6"/>
    <w:rsid w:val="00A853DF"/>
    <w:rsid w:val="00A856B5"/>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0F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6BD"/>
    <w:rsid w:val="00A97AA5"/>
    <w:rsid w:val="00A97B94"/>
    <w:rsid w:val="00AA0103"/>
    <w:rsid w:val="00AA090B"/>
    <w:rsid w:val="00AA102E"/>
    <w:rsid w:val="00AA10D2"/>
    <w:rsid w:val="00AA1717"/>
    <w:rsid w:val="00AA1B65"/>
    <w:rsid w:val="00AA1BC2"/>
    <w:rsid w:val="00AA207D"/>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4F41"/>
    <w:rsid w:val="00AC5209"/>
    <w:rsid w:val="00AC53D1"/>
    <w:rsid w:val="00AC53EE"/>
    <w:rsid w:val="00AC5904"/>
    <w:rsid w:val="00AC5CEF"/>
    <w:rsid w:val="00AC5ED9"/>
    <w:rsid w:val="00AC6641"/>
    <w:rsid w:val="00AC69A3"/>
    <w:rsid w:val="00AC6C31"/>
    <w:rsid w:val="00AC6D90"/>
    <w:rsid w:val="00AC6DCF"/>
    <w:rsid w:val="00AD06CC"/>
    <w:rsid w:val="00AD0745"/>
    <w:rsid w:val="00AD0AA2"/>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4EA0"/>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31"/>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086"/>
    <w:rsid w:val="00B0561A"/>
    <w:rsid w:val="00B056EE"/>
    <w:rsid w:val="00B0595B"/>
    <w:rsid w:val="00B05A87"/>
    <w:rsid w:val="00B05BE6"/>
    <w:rsid w:val="00B07239"/>
    <w:rsid w:val="00B076F4"/>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93E"/>
    <w:rsid w:val="00B45C0F"/>
    <w:rsid w:val="00B45C7E"/>
    <w:rsid w:val="00B46AFB"/>
    <w:rsid w:val="00B46BD1"/>
    <w:rsid w:val="00B471DE"/>
    <w:rsid w:val="00B47A28"/>
    <w:rsid w:val="00B47D82"/>
    <w:rsid w:val="00B47EEA"/>
    <w:rsid w:val="00B47F1A"/>
    <w:rsid w:val="00B50101"/>
    <w:rsid w:val="00B50739"/>
    <w:rsid w:val="00B50AD7"/>
    <w:rsid w:val="00B5102C"/>
    <w:rsid w:val="00B51135"/>
    <w:rsid w:val="00B51641"/>
    <w:rsid w:val="00B51723"/>
    <w:rsid w:val="00B5194A"/>
    <w:rsid w:val="00B5198C"/>
    <w:rsid w:val="00B520E4"/>
    <w:rsid w:val="00B5229A"/>
    <w:rsid w:val="00B52B69"/>
    <w:rsid w:val="00B52D01"/>
    <w:rsid w:val="00B52DF4"/>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ADF"/>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57E"/>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34F"/>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D79EA"/>
    <w:rsid w:val="00BE08E6"/>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4F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2F2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17DC9"/>
    <w:rsid w:val="00C20002"/>
    <w:rsid w:val="00C206BF"/>
    <w:rsid w:val="00C206E0"/>
    <w:rsid w:val="00C20817"/>
    <w:rsid w:val="00C2248D"/>
    <w:rsid w:val="00C22673"/>
    <w:rsid w:val="00C2299C"/>
    <w:rsid w:val="00C22B68"/>
    <w:rsid w:val="00C22C6D"/>
    <w:rsid w:val="00C22D46"/>
    <w:rsid w:val="00C22D5F"/>
    <w:rsid w:val="00C23354"/>
    <w:rsid w:val="00C2344A"/>
    <w:rsid w:val="00C23C96"/>
    <w:rsid w:val="00C244CF"/>
    <w:rsid w:val="00C24737"/>
    <w:rsid w:val="00C24CBB"/>
    <w:rsid w:val="00C25104"/>
    <w:rsid w:val="00C252EF"/>
    <w:rsid w:val="00C2580A"/>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59F"/>
    <w:rsid w:val="00C5068E"/>
    <w:rsid w:val="00C509D5"/>
    <w:rsid w:val="00C50AFA"/>
    <w:rsid w:val="00C5101D"/>
    <w:rsid w:val="00C51337"/>
    <w:rsid w:val="00C51F61"/>
    <w:rsid w:val="00C52412"/>
    <w:rsid w:val="00C5273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734"/>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4E04"/>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BD0"/>
    <w:rsid w:val="00C67D08"/>
    <w:rsid w:val="00C67E9F"/>
    <w:rsid w:val="00C70002"/>
    <w:rsid w:val="00C70AEB"/>
    <w:rsid w:val="00C70FF2"/>
    <w:rsid w:val="00C71BD4"/>
    <w:rsid w:val="00C71E65"/>
    <w:rsid w:val="00C725FA"/>
    <w:rsid w:val="00C72742"/>
    <w:rsid w:val="00C7335B"/>
    <w:rsid w:val="00C734AC"/>
    <w:rsid w:val="00C738A8"/>
    <w:rsid w:val="00C73BFC"/>
    <w:rsid w:val="00C73EC8"/>
    <w:rsid w:val="00C74404"/>
    <w:rsid w:val="00C74601"/>
    <w:rsid w:val="00C74838"/>
    <w:rsid w:val="00C74D35"/>
    <w:rsid w:val="00C750B8"/>
    <w:rsid w:val="00C75962"/>
    <w:rsid w:val="00C75B5E"/>
    <w:rsid w:val="00C76040"/>
    <w:rsid w:val="00C766D0"/>
    <w:rsid w:val="00C7671A"/>
    <w:rsid w:val="00C774C1"/>
    <w:rsid w:val="00C777F4"/>
    <w:rsid w:val="00C77FBB"/>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41"/>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5DB2"/>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A52"/>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480"/>
    <w:rsid w:val="00CD3E30"/>
    <w:rsid w:val="00CD3E5D"/>
    <w:rsid w:val="00CD4697"/>
    <w:rsid w:val="00CD4B81"/>
    <w:rsid w:val="00CD4F54"/>
    <w:rsid w:val="00CD52AF"/>
    <w:rsid w:val="00CD52D6"/>
    <w:rsid w:val="00CD541E"/>
    <w:rsid w:val="00CD5AD3"/>
    <w:rsid w:val="00CD5E8B"/>
    <w:rsid w:val="00CD5F11"/>
    <w:rsid w:val="00CD5F53"/>
    <w:rsid w:val="00CD6048"/>
    <w:rsid w:val="00CD61D5"/>
    <w:rsid w:val="00CD6371"/>
    <w:rsid w:val="00CD6731"/>
    <w:rsid w:val="00CD6CB4"/>
    <w:rsid w:val="00CD7210"/>
    <w:rsid w:val="00CD7364"/>
    <w:rsid w:val="00CD75D8"/>
    <w:rsid w:val="00CD778D"/>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5EF"/>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0E5"/>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2C7"/>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3BD"/>
    <w:rsid w:val="00D309AE"/>
    <w:rsid w:val="00D30C10"/>
    <w:rsid w:val="00D31631"/>
    <w:rsid w:val="00D3198C"/>
    <w:rsid w:val="00D31A60"/>
    <w:rsid w:val="00D31B60"/>
    <w:rsid w:val="00D320DB"/>
    <w:rsid w:val="00D3274C"/>
    <w:rsid w:val="00D32AC5"/>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6EA2"/>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BDF"/>
    <w:rsid w:val="00D87D22"/>
    <w:rsid w:val="00D87EF9"/>
    <w:rsid w:val="00D907D3"/>
    <w:rsid w:val="00D909A6"/>
    <w:rsid w:val="00D90C88"/>
    <w:rsid w:val="00D91A9D"/>
    <w:rsid w:val="00D921E6"/>
    <w:rsid w:val="00D92336"/>
    <w:rsid w:val="00D9238B"/>
    <w:rsid w:val="00D927D6"/>
    <w:rsid w:val="00D93211"/>
    <w:rsid w:val="00D9343A"/>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2DDD"/>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C06"/>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46B"/>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58B"/>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6DB0"/>
    <w:rsid w:val="00E072B0"/>
    <w:rsid w:val="00E079A4"/>
    <w:rsid w:val="00E079F9"/>
    <w:rsid w:val="00E10179"/>
    <w:rsid w:val="00E1045D"/>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26DA"/>
    <w:rsid w:val="00E32762"/>
    <w:rsid w:val="00E337ED"/>
    <w:rsid w:val="00E3383B"/>
    <w:rsid w:val="00E33840"/>
    <w:rsid w:val="00E33888"/>
    <w:rsid w:val="00E33A9F"/>
    <w:rsid w:val="00E34221"/>
    <w:rsid w:val="00E342C7"/>
    <w:rsid w:val="00E34AD1"/>
    <w:rsid w:val="00E34F0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A3F"/>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4B61"/>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672"/>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5D8"/>
    <w:rsid w:val="00EA189E"/>
    <w:rsid w:val="00EA2067"/>
    <w:rsid w:val="00EA2582"/>
    <w:rsid w:val="00EA2D3F"/>
    <w:rsid w:val="00EA2D97"/>
    <w:rsid w:val="00EA2E93"/>
    <w:rsid w:val="00EA32D4"/>
    <w:rsid w:val="00EA372C"/>
    <w:rsid w:val="00EA37A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A5D"/>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91A"/>
    <w:rsid w:val="00ED4EC3"/>
    <w:rsid w:val="00ED50B3"/>
    <w:rsid w:val="00ED640B"/>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6C7"/>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328"/>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0E"/>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61E"/>
    <w:rsid w:val="00F37BCA"/>
    <w:rsid w:val="00F4023E"/>
    <w:rsid w:val="00F4074F"/>
    <w:rsid w:val="00F40793"/>
    <w:rsid w:val="00F412E1"/>
    <w:rsid w:val="00F41835"/>
    <w:rsid w:val="00F418B2"/>
    <w:rsid w:val="00F418E0"/>
    <w:rsid w:val="00F41BB9"/>
    <w:rsid w:val="00F41D2B"/>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76A7"/>
    <w:rsid w:val="00F47B9B"/>
    <w:rsid w:val="00F47D09"/>
    <w:rsid w:val="00F47E03"/>
    <w:rsid w:val="00F50A49"/>
    <w:rsid w:val="00F51672"/>
    <w:rsid w:val="00F519C2"/>
    <w:rsid w:val="00F52039"/>
    <w:rsid w:val="00F527D2"/>
    <w:rsid w:val="00F52A07"/>
    <w:rsid w:val="00F52CA1"/>
    <w:rsid w:val="00F52F4A"/>
    <w:rsid w:val="00F5318C"/>
    <w:rsid w:val="00F534BD"/>
    <w:rsid w:val="00F53A1A"/>
    <w:rsid w:val="00F53D85"/>
    <w:rsid w:val="00F54646"/>
    <w:rsid w:val="00F5498E"/>
    <w:rsid w:val="00F54B4B"/>
    <w:rsid w:val="00F54D65"/>
    <w:rsid w:val="00F553F3"/>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32D"/>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6CC"/>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AFB"/>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26"/>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15C"/>
    <w:rsid w:val="00FD34B9"/>
    <w:rsid w:val="00FD35C0"/>
    <w:rsid w:val="00FD39AC"/>
    <w:rsid w:val="00FD4181"/>
    <w:rsid w:val="00FD42D0"/>
    <w:rsid w:val="00FD51DD"/>
    <w:rsid w:val="00FD527B"/>
    <w:rsid w:val="00FD55CF"/>
    <w:rsid w:val="00FD60B0"/>
    <w:rsid w:val="00FD699A"/>
    <w:rsid w:val="00FD6B1B"/>
    <w:rsid w:val="00FD6B7A"/>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3FD0"/>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DD4"/>
  </w:style>
  <w:style w:type="paragraph" w:styleId="Heading1">
    <w:name w:val="heading 1"/>
    <w:basedOn w:val="Normal"/>
    <w:next w:val="Normal"/>
    <w:link w:val="Heading1Char"/>
    <w:qFormat/>
    <w:rsid w:val="00596DD4"/>
    <w:pPr>
      <w:keepNext/>
      <w:outlineLvl w:val="0"/>
    </w:pPr>
    <w:rPr>
      <w:b/>
      <w:i/>
      <w:sz w:val="28"/>
    </w:rPr>
  </w:style>
  <w:style w:type="paragraph" w:styleId="Heading2">
    <w:name w:val="heading 2"/>
    <w:basedOn w:val="Normal"/>
    <w:next w:val="Normal"/>
    <w:link w:val="Heading2Char"/>
    <w:qFormat/>
    <w:rsid w:val="00596DD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DD4"/>
    <w:pPr>
      <w:tabs>
        <w:tab w:val="center" w:pos="4320"/>
        <w:tab w:val="right" w:pos="8640"/>
      </w:tabs>
    </w:pPr>
  </w:style>
  <w:style w:type="paragraph" w:styleId="Header">
    <w:name w:val="header"/>
    <w:basedOn w:val="Normal"/>
    <w:link w:val="HeaderChar"/>
    <w:rsid w:val="00596DD4"/>
    <w:pPr>
      <w:tabs>
        <w:tab w:val="center" w:pos="4320"/>
        <w:tab w:val="right" w:pos="8640"/>
      </w:tabs>
    </w:pPr>
  </w:style>
  <w:style w:type="paragraph" w:customStyle="1" w:styleId="Lv1-H">
    <w:name w:val="Lv1-H"/>
    <w:basedOn w:val="Normal"/>
    <w:next w:val="Normal"/>
    <w:link w:val="Lv1-HChar"/>
    <w:rsid w:val="00596DD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96DD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96DD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96DD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96DD4"/>
  </w:style>
  <w:style w:type="paragraph" w:customStyle="1" w:styleId="Par1-U">
    <w:name w:val="Par1-U"/>
    <w:basedOn w:val="Lv1-H"/>
    <w:next w:val="Normal"/>
    <w:link w:val="Par1-UChar"/>
    <w:rsid w:val="00596DD4"/>
    <w:pPr>
      <w:numPr>
        <w:numId w:val="0"/>
      </w:numPr>
      <w:ind w:left="720"/>
    </w:pPr>
    <w:rPr>
      <w:b w:val="0"/>
      <w:caps w:val="0"/>
    </w:rPr>
  </w:style>
  <w:style w:type="paragraph" w:customStyle="1" w:styleId="Par2-I">
    <w:name w:val="Par2-I"/>
    <w:basedOn w:val="Par1-U"/>
    <w:next w:val="Normal"/>
    <w:link w:val="Par2-IChar"/>
    <w:rsid w:val="00596DD4"/>
    <w:pPr>
      <w:ind w:left="1440"/>
      <w:outlineLvl w:val="9"/>
    </w:pPr>
  </w:style>
  <w:style w:type="paragraph" w:customStyle="1" w:styleId="Par3-O">
    <w:name w:val="Par3-O"/>
    <w:basedOn w:val="Par2-I"/>
    <w:next w:val="Normal"/>
    <w:link w:val="Par3-OChar"/>
    <w:rsid w:val="00596DD4"/>
    <w:pPr>
      <w:ind w:left="2160"/>
    </w:pPr>
  </w:style>
  <w:style w:type="paragraph" w:customStyle="1" w:styleId="Par4-P">
    <w:name w:val="Par4-P"/>
    <w:basedOn w:val="Lv3-K"/>
    <w:next w:val="Normal"/>
    <w:rsid w:val="00596DD4"/>
    <w:pPr>
      <w:numPr>
        <w:ilvl w:val="0"/>
        <w:numId w:val="0"/>
      </w:numPr>
      <w:ind w:left="2520"/>
    </w:pPr>
  </w:style>
  <w:style w:type="paragraph" w:customStyle="1" w:styleId="Sc1-G">
    <w:name w:val="Sc1-G"/>
    <w:basedOn w:val="Lv1-H"/>
    <w:next w:val="Normal"/>
    <w:link w:val="Sc1-GChar"/>
    <w:rsid w:val="00596DD4"/>
    <w:pPr>
      <w:numPr>
        <w:numId w:val="0"/>
      </w:numPr>
      <w:spacing w:before="0" w:after="180"/>
      <w:ind w:left="576"/>
    </w:pPr>
    <w:rPr>
      <w:i/>
      <w:caps w:val="0"/>
    </w:rPr>
  </w:style>
  <w:style w:type="paragraph" w:customStyle="1" w:styleId="Sc2-F">
    <w:name w:val="Sc2-F"/>
    <w:basedOn w:val="Normal"/>
    <w:next w:val="Normal"/>
    <w:link w:val="Sc2-FChar"/>
    <w:rsid w:val="00596DD4"/>
    <w:pPr>
      <w:spacing w:after="180"/>
      <w:ind w:left="1152"/>
      <w:outlineLvl w:val="2"/>
    </w:pPr>
    <w:rPr>
      <w:b/>
      <w:i/>
    </w:rPr>
  </w:style>
  <w:style w:type="paragraph" w:customStyle="1" w:styleId="Sc3-D">
    <w:name w:val="Sc3-D"/>
    <w:basedOn w:val="Normal"/>
    <w:next w:val="Normal"/>
    <w:link w:val="Sc3-DChar"/>
    <w:rsid w:val="00596DD4"/>
    <w:pPr>
      <w:spacing w:after="180"/>
      <w:ind w:left="1728"/>
      <w:outlineLvl w:val="2"/>
    </w:pPr>
    <w:rPr>
      <w:b/>
      <w:i/>
    </w:rPr>
  </w:style>
  <w:style w:type="paragraph" w:customStyle="1" w:styleId="Sc4-S">
    <w:name w:val="Sc4-S"/>
    <w:basedOn w:val="Normal"/>
    <w:next w:val="Normal"/>
    <w:link w:val="Sc4-SChar"/>
    <w:rsid w:val="00596DD4"/>
    <w:pPr>
      <w:ind w:left="2304"/>
      <w:outlineLvl w:val="3"/>
    </w:pPr>
    <w:rPr>
      <w:b/>
      <w:i/>
    </w:rPr>
  </w:style>
  <w:style w:type="paragraph" w:customStyle="1" w:styleId="scriptureinsert">
    <w:name w:val="scripture insert"/>
    <w:basedOn w:val="Lv1-H"/>
    <w:rsid w:val="00596DD4"/>
    <w:pPr>
      <w:numPr>
        <w:numId w:val="0"/>
      </w:numPr>
      <w:ind w:left="2520" w:hanging="360"/>
      <w:jc w:val="both"/>
      <w:outlineLvl w:val="3"/>
    </w:pPr>
    <w:rPr>
      <w:i/>
      <w:caps w:val="0"/>
      <w:sz w:val="20"/>
    </w:rPr>
  </w:style>
  <w:style w:type="paragraph" w:customStyle="1" w:styleId="Session">
    <w:name w:val="Session"/>
    <w:basedOn w:val="Normal"/>
    <w:rsid w:val="00596DD4"/>
    <w:pPr>
      <w:ind w:left="576"/>
    </w:pPr>
    <w:rPr>
      <w:b/>
      <w:i/>
      <w:sz w:val="36"/>
    </w:rPr>
  </w:style>
  <w:style w:type="paragraph" w:customStyle="1" w:styleId="TopScripture">
    <w:name w:val="TopScripture"/>
    <w:basedOn w:val="Par1-U"/>
    <w:rsid w:val="00596DD4"/>
    <w:pPr>
      <w:spacing w:before="0"/>
      <w:ind w:left="360" w:hanging="360"/>
    </w:pPr>
    <w:rPr>
      <w:b/>
      <w:i/>
    </w:rPr>
  </w:style>
  <w:style w:type="paragraph" w:customStyle="1" w:styleId="Lv2-JH">
    <w:name w:val="Lv2-JH"/>
    <w:basedOn w:val="Normal"/>
    <w:rsid w:val="00596DD4"/>
    <w:pPr>
      <w:numPr>
        <w:numId w:val="2"/>
      </w:numPr>
    </w:pPr>
  </w:style>
  <w:style w:type="character" w:styleId="Hyperlink">
    <w:name w:val="Hyperlink"/>
    <w:basedOn w:val="DefaultParagraphFont"/>
    <w:uiPriority w:val="99"/>
    <w:unhideWhenUsed/>
    <w:rsid w:val="00596DD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hgkelc">
    <w:name w:val="hgkelc"/>
    <w:basedOn w:val="DefaultParagraphFont"/>
    <w:rsid w:val="00DE046B"/>
  </w:style>
  <w:style w:type="character" w:customStyle="1" w:styleId="mntl-sc-block-headingtext">
    <w:name w:val="mntl-sc-block-heading__text"/>
    <w:basedOn w:val="DefaultParagraphFont"/>
    <w:rsid w:val="00DE046B"/>
  </w:style>
  <w:style w:type="character" w:customStyle="1" w:styleId="mntl-inline-citation">
    <w:name w:val="mntl-inline-citation"/>
    <w:basedOn w:val="DefaultParagraphFont"/>
    <w:rsid w:val="00DE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1056320">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25426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85424748">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6404660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2386925">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33081012">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077520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4802074">
      <w:bodyDiv w:val="1"/>
      <w:marLeft w:val="0"/>
      <w:marRight w:val="0"/>
      <w:marTop w:val="0"/>
      <w:marBottom w:val="0"/>
      <w:divBdr>
        <w:top w:val="none" w:sz="0" w:space="0" w:color="auto"/>
        <w:left w:val="none" w:sz="0" w:space="0" w:color="auto"/>
        <w:bottom w:val="none" w:sz="0" w:space="0" w:color="auto"/>
        <w:right w:val="none" w:sz="0" w:space="0" w:color="auto"/>
      </w:divBdr>
    </w:div>
    <w:div w:id="569078846">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483525">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6506178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720223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7578938">
      <w:bodyDiv w:val="1"/>
      <w:marLeft w:val="0"/>
      <w:marRight w:val="0"/>
      <w:marTop w:val="0"/>
      <w:marBottom w:val="0"/>
      <w:divBdr>
        <w:top w:val="none" w:sz="0" w:space="0" w:color="auto"/>
        <w:left w:val="none" w:sz="0" w:space="0" w:color="auto"/>
        <w:bottom w:val="none" w:sz="0" w:space="0" w:color="auto"/>
        <w:right w:val="none" w:sz="0" w:space="0" w:color="auto"/>
      </w:divBdr>
    </w:div>
    <w:div w:id="753362616">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6318749">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101845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2232317">
      <w:bodyDiv w:val="1"/>
      <w:marLeft w:val="0"/>
      <w:marRight w:val="0"/>
      <w:marTop w:val="0"/>
      <w:marBottom w:val="0"/>
      <w:divBdr>
        <w:top w:val="none" w:sz="0" w:space="0" w:color="auto"/>
        <w:left w:val="none" w:sz="0" w:space="0" w:color="auto"/>
        <w:bottom w:val="none" w:sz="0" w:space="0" w:color="auto"/>
        <w:right w:val="none" w:sz="0" w:space="0" w:color="auto"/>
      </w:divBdr>
      <w:divsChild>
        <w:div w:id="2053143979">
          <w:marLeft w:val="0"/>
          <w:marRight w:val="0"/>
          <w:marTop w:val="0"/>
          <w:marBottom w:val="0"/>
          <w:divBdr>
            <w:top w:val="none" w:sz="0" w:space="0" w:color="auto"/>
            <w:left w:val="none" w:sz="0" w:space="0" w:color="auto"/>
            <w:bottom w:val="none" w:sz="0" w:space="0" w:color="auto"/>
            <w:right w:val="none" w:sz="0" w:space="0" w:color="auto"/>
          </w:divBdr>
        </w:div>
        <w:div w:id="637489436">
          <w:marLeft w:val="0"/>
          <w:marRight w:val="0"/>
          <w:marTop w:val="0"/>
          <w:marBottom w:val="0"/>
          <w:divBdr>
            <w:top w:val="none" w:sz="0" w:space="0" w:color="auto"/>
            <w:left w:val="none" w:sz="0" w:space="0" w:color="auto"/>
            <w:bottom w:val="none" w:sz="0" w:space="0" w:color="auto"/>
            <w:right w:val="none" w:sz="0" w:space="0" w:color="auto"/>
          </w:divBdr>
        </w:div>
        <w:div w:id="767314080">
          <w:marLeft w:val="0"/>
          <w:marRight w:val="0"/>
          <w:marTop w:val="0"/>
          <w:marBottom w:val="0"/>
          <w:divBdr>
            <w:top w:val="none" w:sz="0" w:space="0" w:color="auto"/>
            <w:left w:val="none" w:sz="0" w:space="0" w:color="auto"/>
            <w:bottom w:val="none" w:sz="0" w:space="0" w:color="auto"/>
            <w:right w:val="none" w:sz="0" w:space="0" w:color="auto"/>
          </w:divBdr>
        </w:div>
      </w:divsChild>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6287412">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814255">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66617539">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87980663">
      <w:bodyDiv w:val="1"/>
      <w:marLeft w:val="0"/>
      <w:marRight w:val="0"/>
      <w:marTop w:val="0"/>
      <w:marBottom w:val="0"/>
      <w:divBdr>
        <w:top w:val="none" w:sz="0" w:space="0" w:color="auto"/>
        <w:left w:val="none" w:sz="0" w:space="0" w:color="auto"/>
        <w:bottom w:val="none" w:sz="0" w:space="0" w:color="auto"/>
        <w:right w:val="none" w:sz="0" w:space="0" w:color="auto"/>
      </w:divBdr>
    </w:div>
    <w:div w:id="9954495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649217">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6343653">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06004065">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5076772">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71915263">
      <w:bodyDiv w:val="1"/>
      <w:marLeft w:val="0"/>
      <w:marRight w:val="0"/>
      <w:marTop w:val="0"/>
      <w:marBottom w:val="0"/>
      <w:divBdr>
        <w:top w:val="none" w:sz="0" w:space="0" w:color="auto"/>
        <w:left w:val="none" w:sz="0" w:space="0" w:color="auto"/>
        <w:bottom w:val="none" w:sz="0" w:space="0" w:color="auto"/>
        <w:right w:val="none" w:sz="0" w:space="0" w:color="auto"/>
      </w:divBdr>
    </w:div>
    <w:div w:id="1176073826">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14582141">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5745882">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39890415">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432676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961060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39930111">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058197">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7419271">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1108574">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6695521">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3410804">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81741589">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5045">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0745658">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5323859">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89418821">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1325885">
      <w:bodyDiv w:val="1"/>
      <w:marLeft w:val="0"/>
      <w:marRight w:val="0"/>
      <w:marTop w:val="0"/>
      <w:marBottom w:val="0"/>
      <w:divBdr>
        <w:top w:val="none" w:sz="0" w:space="0" w:color="auto"/>
        <w:left w:val="none" w:sz="0" w:space="0" w:color="auto"/>
        <w:bottom w:val="none" w:sz="0" w:space="0" w:color="auto"/>
        <w:right w:val="none" w:sz="0" w:space="0" w:color="auto"/>
      </w:divBdr>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8950453">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3784704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E6444-1E1E-6D4F-8C58-26CBD82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17710</TotalTime>
  <Pages>1</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17158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796</cp:revision>
  <cp:lastPrinted>2021-06-18T19:44:00Z</cp:lastPrinted>
  <dcterms:created xsi:type="dcterms:W3CDTF">2018-03-28T02:09:00Z</dcterms:created>
  <dcterms:modified xsi:type="dcterms:W3CDTF">2021-06-18T20:04:00Z</dcterms:modified>
  <cp:category/>
</cp:coreProperties>
</file>